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AD" w:rsidRPr="001D7794" w:rsidRDefault="006E71F5" w:rsidP="001D7794">
      <w:pPr>
        <w:spacing w:line="288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D7794" w:rsidRPr="001D7794">
          <w:rPr>
            <w:rStyle w:val="a3"/>
            <w:rFonts w:ascii="Times New Roman" w:hAnsi="Times New Roman" w:cs="Times New Roman"/>
            <w:b/>
            <w:sz w:val="28"/>
            <w:szCs w:val="28"/>
          </w:rPr>
          <w:t>Юрий Живлюк</w:t>
        </w:r>
      </w:hyperlink>
    </w:p>
    <w:p w:rsidR="001D7794" w:rsidRPr="001D7794" w:rsidRDefault="001D7794" w:rsidP="001D7794">
      <w:pPr>
        <w:spacing w:line="288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129E" w:rsidRDefault="00B063FC" w:rsidP="000A68AD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AD8">
        <w:rPr>
          <w:rFonts w:ascii="Times New Roman" w:hAnsi="Times New Roman" w:cs="Times New Roman"/>
          <w:b/>
          <w:sz w:val="32"/>
          <w:szCs w:val="32"/>
        </w:rPr>
        <w:t>Вокруг пенсионной реформы</w:t>
      </w:r>
    </w:p>
    <w:p w:rsidR="00897AD8" w:rsidRDefault="00897AD8" w:rsidP="000A68AD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794" w:rsidRPr="0066123F" w:rsidRDefault="001D7794" w:rsidP="000A68AD">
      <w:pPr>
        <w:spacing w:line="288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23F">
        <w:rPr>
          <w:rFonts w:ascii="Times New Roman" w:hAnsi="Times New Roman" w:cs="Times New Roman"/>
          <w:i/>
          <w:sz w:val="28"/>
          <w:szCs w:val="28"/>
        </w:rPr>
        <w:t xml:space="preserve">Анализ ситуации в стране в связи с «пенсионной реформой» и некоторые выводы </w:t>
      </w:r>
      <w:r w:rsidR="00772256" w:rsidRPr="0066123F">
        <w:rPr>
          <w:rFonts w:ascii="Times New Roman" w:hAnsi="Times New Roman" w:cs="Times New Roman"/>
          <w:i/>
          <w:color w:val="C00000"/>
          <w:sz w:val="28"/>
          <w:szCs w:val="28"/>
        </w:rPr>
        <w:t>д-ра физ-мат</w:t>
      </w:r>
      <w:r w:rsidR="00F33306" w:rsidRPr="0066123F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  <w:r w:rsidR="00F33306" w:rsidRPr="0066123F">
        <w:rPr>
          <w:rFonts w:ascii="Times New Roman" w:hAnsi="Times New Roman" w:cs="Times New Roman"/>
          <w:i/>
          <w:sz w:val="28"/>
          <w:szCs w:val="28"/>
        </w:rPr>
        <w:t xml:space="preserve"> наук </w:t>
      </w:r>
      <w:r w:rsidRPr="0066123F">
        <w:rPr>
          <w:rFonts w:ascii="Times New Roman" w:hAnsi="Times New Roman" w:cs="Times New Roman"/>
          <w:i/>
          <w:sz w:val="28"/>
          <w:szCs w:val="28"/>
        </w:rPr>
        <w:t xml:space="preserve">профессора Ю.Н. Живлюка </w:t>
      </w:r>
    </w:p>
    <w:p w:rsidR="00AC01FD" w:rsidRPr="0066123F" w:rsidRDefault="00AC01FD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847" w:rsidRPr="0066123F" w:rsidRDefault="0095129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Пенсионная реформ</w:t>
      </w:r>
      <w:r w:rsidR="00B063FC" w:rsidRPr="0066123F">
        <w:rPr>
          <w:rFonts w:ascii="Times New Roman" w:hAnsi="Times New Roman" w:cs="Times New Roman"/>
          <w:sz w:val="28"/>
          <w:szCs w:val="28"/>
        </w:rPr>
        <w:t xml:space="preserve"> одна и</w:t>
      </w:r>
      <w:r w:rsidRPr="0066123F">
        <w:rPr>
          <w:rFonts w:ascii="Times New Roman" w:hAnsi="Times New Roman" w:cs="Times New Roman"/>
          <w:sz w:val="28"/>
          <w:szCs w:val="28"/>
        </w:rPr>
        <w:t>з последних капель</w:t>
      </w:r>
      <w:r w:rsidR="00B063FC" w:rsidRPr="0066123F">
        <w:rPr>
          <w:rFonts w:ascii="Times New Roman" w:hAnsi="Times New Roman" w:cs="Times New Roman"/>
          <w:sz w:val="28"/>
          <w:szCs w:val="28"/>
        </w:rPr>
        <w:t>, которая начала переполнять душу нашего народа.</w:t>
      </w:r>
      <w:r w:rsidR="000F253F" w:rsidRPr="0066123F">
        <w:rPr>
          <w:rFonts w:ascii="Times New Roman" w:hAnsi="Times New Roman" w:cs="Times New Roman"/>
          <w:sz w:val="28"/>
          <w:szCs w:val="28"/>
        </w:rPr>
        <w:t xml:space="preserve"> Пытаясь сгладить впечатление, </w:t>
      </w:r>
      <w:r w:rsidR="002B4AB1" w:rsidRPr="0066123F">
        <w:rPr>
          <w:rFonts w:ascii="Times New Roman" w:hAnsi="Times New Roman" w:cs="Times New Roman"/>
          <w:sz w:val="28"/>
          <w:szCs w:val="28"/>
        </w:rPr>
        <w:t>23 июля правительств</w:t>
      </w:r>
      <w:r w:rsidR="00795560" w:rsidRPr="0066123F">
        <w:rPr>
          <w:rFonts w:ascii="Times New Roman" w:hAnsi="Times New Roman" w:cs="Times New Roman"/>
          <w:sz w:val="28"/>
          <w:szCs w:val="28"/>
        </w:rPr>
        <w:t xml:space="preserve">о 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95560" w:rsidRPr="0066123F">
        <w:rPr>
          <w:rFonts w:ascii="Times New Roman" w:hAnsi="Times New Roman" w:cs="Times New Roman"/>
          <w:sz w:val="28"/>
          <w:szCs w:val="28"/>
        </w:rPr>
        <w:t xml:space="preserve">выпустило решение, демонстрируя заботу о народе: </w:t>
      </w:r>
      <w:r w:rsidR="00016847" w:rsidRPr="0066123F">
        <w:rPr>
          <w:rFonts w:ascii="Times New Roman" w:hAnsi="Times New Roman" w:cs="Times New Roman"/>
          <w:sz w:val="28"/>
          <w:szCs w:val="28"/>
        </w:rPr>
        <w:t>«Прежде всего, необходима забота о здоровье людей старшего поколения. Это значит, что всевозможные проблемы со здоровьем надо стремиться выявлять на ранних стадиях, для этого должны быть увеличены масштабы диспансеризации, диспанс</w:t>
      </w:r>
      <w:r w:rsidR="00795560" w:rsidRPr="0066123F">
        <w:rPr>
          <w:rFonts w:ascii="Times New Roman" w:hAnsi="Times New Roman" w:cs="Times New Roman"/>
          <w:sz w:val="28"/>
          <w:szCs w:val="28"/>
        </w:rPr>
        <w:t>ерного наблюдения»</w:t>
      </w:r>
      <w:r w:rsidR="00016847" w:rsidRPr="0066123F">
        <w:rPr>
          <w:rFonts w:ascii="Times New Roman" w:hAnsi="Times New Roman" w:cs="Times New Roman"/>
          <w:sz w:val="28"/>
          <w:szCs w:val="28"/>
        </w:rPr>
        <w:t>.</w:t>
      </w:r>
      <w:r w:rsidR="00795560" w:rsidRPr="0066123F">
        <w:rPr>
          <w:rFonts w:ascii="Times New Roman" w:hAnsi="Times New Roman" w:cs="Times New Roman"/>
          <w:sz w:val="28"/>
          <w:szCs w:val="28"/>
        </w:rPr>
        <w:t xml:space="preserve"> В 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="00795560" w:rsidRPr="0066123F">
        <w:rPr>
          <w:rFonts w:ascii="Times New Roman" w:hAnsi="Times New Roman" w:cs="Times New Roman"/>
          <w:sz w:val="28"/>
          <w:szCs w:val="28"/>
        </w:rPr>
        <w:t xml:space="preserve">решении  отсутствует целевой характер, тактика его выполнения. Не учтены новые российские технологии доклинической диагностики и профилактики здоровья населения. </w:t>
      </w:r>
      <w:r w:rsidR="000A68AD" w:rsidRPr="0066123F">
        <w:rPr>
          <w:rFonts w:ascii="Times New Roman" w:hAnsi="Times New Roman" w:cs="Times New Roman"/>
          <w:sz w:val="28"/>
          <w:szCs w:val="28"/>
        </w:rPr>
        <w:t xml:space="preserve">Сможет ли оно при этом быть </w:t>
      </w:r>
      <w:r w:rsidR="00795560" w:rsidRPr="0066123F">
        <w:rPr>
          <w:rFonts w:ascii="Times New Roman" w:hAnsi="Times New Roman" w:cs="Times New Roman"/>
          <w:sz w:val="28"/>
          <w:szCs w:val="28"/>
        </w:rPr>
        <w:t>выполнен</w:t>
      </w:r>
      <w:r w:rsidR="000A68AD" w:rsidRPr="0066123F">
        <w:rPr>
          <w:rFonts w:ascii="Times New Roman" w:hAnsi="Times New Roman" w:cs="Times New Roman"/>
          <w:sz w:val="28"/>
          <w:szCs w:val="28"/>
        </w:rPr>
        <w:t>ным</w:t>
      </w:r>
      <w:r w:rsidR="00795560" w:rsidRPr="0066123F">
        <w:rPr>
          <w:rFonts w:ascii="Times New Roman" w:hAnsi="Times New Roman" w:cs="Times New Roman"/>
          <w:sz w:val="28"/>
          <w:szCs w:val="28"/>
        </w:rPr>
        <w:t>?</w:t>
      </w:r>
    </w:p>
    <w:p w:rsidR="000C289F" w:rsidRPr="0066123F" w:rsidRDefault="00B063FC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95129E" w:rsidRPr="0066123F">
        <w:rPr>
          <w:rFonts w:ascii="Times New Roman" w:hAnsi="Times New Roman" w:cs="Times New Roman"/>
          <w:sz w:val="28"/>
          <w:szCs w:val="28"/>
        </w:rPr>
        <w:t>Одновременно у людей всплыло много вопросов, на которые</w:t>
      </w:r>
      <w:r w:rsidR="00795560" w:rsidRPr="0066123F">
        <w:rPr>
          <w:rFonts w:ascii="Times New Roman" w:hAnsi="Times New Roman" w:cs="Times New Roman"/>
          <w:sz w:val="28"/>
          <w:szCs w:val="28"/>
        </w:rPr>
        <w:t xml:space="preserve">  решение 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95560" w:rsidRPr="0066123F">
        <w:rPr>
          <w:rFonts w:ascii="Times New Roman" w:hAnsi="Times New Roman" w:cs="Times New Roman"/>
          <w:sz w:val="28"/>
          <w:szCs w:val="28"/>
        </w:rPr>
        <w:t>не даёт ответа.</w:t>
      </w:r>
      <w:r w:rsidR="0095129E" w:rsidRPr="0066123F">
        <w:rPr>
          <w:rFonts w:ascii="Times New Roman" w:hAnsi="Times New Roman" w:cs="Times New Roman"/>
          <w:sz w:val="28"/>
          <w:szCs w:val="28"/>
        </w:rPr>
        <w:t xml:space="preserve"> Почему в богатой всеми видами</w:t>
      </w:r>
      <w:r w:rsidRPr="0066123F">
        <w:rPr>
          <w:rFonts w:ascii="Times New Roman" w:hAnsi="Times New Roman" w:cs="Times New Roman"/>
          <w:sz w:val="28"/>
          <w:szCs w:val="28"/>
        </w:rPr>
        <w:t xml:space="preserve"> ресурсов стране не обесп</w:t>
      </w:r>
      <w:r w:rsidR="00E36708" w:rsidRPr="0066123F">
        <w:rPr>
          <w:rFonts w:ascii="Times New Roman" w:hAnsi="Times New Roman" w:cs="Times New Roman"/>
          <w:sz w:val="28"/>
          <w:szCs w:val="28"/>
        </w:rPr>
        <w:t>ечена социальная справедливость?</w:t>
      </w:r>
      <w:r w:rsidRPr="0066123F">
        <w:rPr>
          <w:rFonts w:ascii="Times New Roman" w:hAnsi="Times New Roman" w:cs="Times New Roman"/>
          <w:sz w:val="28"/>
          <w:szCs w:val="28"/>
        </w:rPr>
        <w:t xml:space="preserve"> Работающий народ нищает, образование и медицина</w:t>
      </w:r>
      <w:r w:rsidR="0095129E" w:rsidRPr="0066123F">
        <w:rPr>
          <w:rFonts w:ascii="Times New Roman" w:hAnsi="Times New Roman" w:cs="Times New Roman"/>
          <w:sz w:val="28"/>
          <w:szCs w:val="28"/>
        </w:rPr>
        <w:t xml:space="preserve"> всё </w:t>
      </w:r>
      <w:r w:rsidR="000A68AD" w:rsidRPr="0066123F">
        <w:rPr>
          <w:rFonts w:ascii="Times New Roman" w:hAnsi="Times New Roman" w:cs="Times New Roman"/>
          <w:sz w:val="28"/>
          <w:szCs w:val="28"/>
        </w:rPr>
        <w:t>в большей степени становятся платными</w:t>
      </w:r>
      <w:r w:rsidR="0095129E" w:rsidRPr="0066123F">
        <w:rPr>
          <w:rFonts w:ascii="Times New Roman" w:hAnsi="Times New Roman" w:cs="Times New Roman"/>
          <w:sz w:val="28"/>
          <w:szCs w:val="28"/>
        </w:rPr>
        <w:t>, а</w:t>
      </w:r>
      <w:r w:rsidRPr="0066123F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 их падает</w:t>
      </w:r>
      <w:r w:rsidR="000A68AD" w:rsidRPr="0066123F">
        <w:rPr>
          <w:rFonts w:ascii="Times New Roman" w:hAnsi="Times New Roman" w:cs="Times New Roman"/>
          <w:sz w:val="28"/>
          <w:szCs w:val="28"/>
        </w:rPr>
        <w:t>. П</w:t>
      </w:r>
      <w:r w:rsidR="0095129E" w:rsidRPr="0066123F">
        <w:rPr>
          <w:rFonts w:ascii="Times New Roman" w:hAnsi="Times New Roman" w:cs="Times New Roman"/>
          <w:sz w:val="28"/>
          <w:szCs w:val="28"/>
        </w:rPr>
        <w:t xml:space="preserve">очему в богатой всеми ресурсами стране </w:t>
      </w:r>
      <w:r w:rsidR="00E36708" w:rsidRPr="0066123F">
        <w:rPr>
          <w:rFonts w:ascii="Times New Roman" w:hAnsi="Times New Roman" w:cs="Times New Roman"/>
          <w:sz w:val="28"/>
          <w:szCs w:val="28"/>
        </w:rPr>
        <w:t>пенсии нищенски</w:t>
      </w:r>
      <w:r w:rsidRPr="0066123F">
        <w:rPr>
          <w:rFonts w:ascii="Times New Roman" w:hAnsi="Times New Roman" w:cs="Times New Roman"/>
          <w:sz w:val="28"/>
          <w:szCs w:val="28"/>
        </w:rPr>
        <w:t>е</w:t>
      </w:r>
      <w:r w:rsidR="00AC01FD" w:rsidRPr="0066123F">
        <w:rPr>
          <w:rFonts w:ascii="Times New Roman" w:hAnsi="Times New Roman" w:cs="Times New Roman"/>
          <w:sz w:val="28"/>
          <w:szCs w:val="28"/>
        </w:rPr>
        <w:t>?</w:t>
      </w:r>
      <w:r w:rsidR="00795560" w:rsidRPr="0066123F">
        <w:rPr>
          <w:rFonts w:ascii="Times New Roman" w:hAnsi="Times New Roman" w:cs="Times New Roman"/>
          <w:sz w:val="28"/>
          <w:szCs w:val="28"/>
        </w:rPr>
        <w:t xml:space="preserve"> П</w:t>
      </w:r>
      <w:r w:rsidR="0095129E" w:rsidRPr="0066123F">
        <w:rPr>
          <w:rFonts w:ascii="Times New Roman" w:hAnsi="Times New Roman" w:cs="Times New Roman"/>
          <w:sz w:val="28"/>
          <w:szCs w:val="28"/>
        </w:rPr>
        <w:t>очему за прошедшие 25 лет «эффективные менеджеры»</w:t>
      </w:r>
      <w:r w:rsidR="00795560" w:rsidRPr="0066123F">
        <w:rPr>
          <w:rFonts w:ascii="Times New Roman" w:hAnsi="Times New Roman" w:cs="Times New Roman"/>
          <w:sz w:val="28"/>
          <w:szCs w:val="28"/>
        </w:rPr>
        <w:t xml:space="preserve"> так и</w:t>
      </w:r>
      <w:r w:rsidR="0095129E" w:rsidRPr="0066123F">
        <w:rPr>
          <w:rFonts w:ascii="Times New Roman" w:hAnsi="Times New Roman" w:cs="Times New Roman"/>
          <w:sz w:val="28"/>
          <w:szCs w:val="28"/>
        </w:rPr>
        <w:t xml:space="preserve"> не смогли наладить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 современное промышленное</w:t>
      </w:r>
      <w:r w:rsidR="0095129E" w:rsidRPr="0066123F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AC01FD" w:rsidRPr="0066123F">
        <w:rPr>
          <w:rFonts w:ascii="Times New Roman" w:hAnsi="Times New Roman" w:cs="Times New Roman"/>
          <w:sz w:val="28"/>
          <w:szCs w:val="28"/>
        </w:rPr>
        <w:t>?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0C289F" w:rsidRPr="0066123F">
        <w:rPr>
          <w:rFonts w:ascii="Times New Roman" w:hAnsi="Times New Roman" w:cs="Times New Roman"/>
          <w:sz w:val="28"/>
          <w:szCs w:val="28"/>
        </w:rPr>
        <w:t>Возника</w:t>
      </w:r>
      <w:r w:rsidR="000A68AD" w:rsidRPr="0066123F">
        <w:rPr>
          <w:rFonts w:ascii="Times New Roman" w:hAnsi="Times New Roman" w:cs="Times New Roman"/>
          <w:sz w:val="28"/>
          <w:szCs w:val="28"/>
        </w:rPr>
        <w:t>ют</w:t>
      </w:r>
      <w:r w:rsidR="000C289F" w:rsidRPr="0066123F">
        <w:rPr>
          <w:rFonts w:ascii="Times New Roman" w:hAnsi="Times New Roman" w:cs="Times New Roman"/>
          <w:sz w:val="28"/>
          <w:szCs w:val="28"/>
        </w:rPr>
        <w:t xml:space="preserve"> естественны</w:t>
      </w:r>
      <w:r w:rsidR="000A68AD" w:rsidRPr="0066123F">
        <w:rPr>
          <w:rFonts w:ascii="Times New Roman" w:hAnsi="Times New Roman" w:cs="Times New Roman"/>
          <w:sz w:val="28"/>
          <w:szCs w:val="28"/>
        </w:rPr>
        <w:t>е</w:t>
      </w:r>
      <w:r w:rsidR="000C289F" w:rsidRPr="0066123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A68AD" w:rsidRPr="0066123F">
        <w:rPr>
          <w:rFonts w:ascii="Times New Roman" w:hAnsi="Times New Roman" w:cs="Times New Roman"/>
          <w:sz w:val="28"/>
          <w:szCs w:val="28"/>
        </w:rPr>
        <w:t>ы</w:t>
      </w:r>
      <w:r w:rsidR="000C289F" w:rsidRPr="0066123F">
        <w:rPr>
          <w:rFonts w:ascii="Times New Roman" w:hAnsi="Times New Roman" w:cs="Times New Roman"/>
          <w:sz w:val="28"/>
          <w:szCs w:val="28"/>
        </w:rPr>
        <w:t xml:space="preserve">: </w:t>
      </w:r>
      <w:r w:rsidR="0095129E" w:rsidRPr="0066123F">
        <w:rPr>
          <w:rFonts w:ascii="Times New Roman" w:hAnsi="Times New Roman" w:cs="Times New Roman"/>
          <w:sz w:val="28"/>
          <w:szCs w:val="28"/>
        </w:rPr>
        <w:t>«</w:t>
      </w:r>
      <w:r w:rsidR="000C289F" w:rsidRPr="0066123F">
        <w:rPr>
          <w:rFonts w:ascii="Times New Roman" w:hAnsi="Times New Roman" w:cs="Times New Roman"/>
          <w:sz w:val="28"/>
          <w:szCs w:val="28"/>
        </w:rPr>
        <w:t>Может ли народ попросить исполнительную власть ответить на эти вопросы</w:t>
      </w:r>
      <w:r w:rsidR="000A68AD" w:rsidRPr="0066123F">
        <w:rPr>
          <w:rFonts w:ascii="Times New Roman" w:hAnsi="Times New Roman" w:cs="Times New Roman"/>
          <w:sz w:val="28"/>
          <w:szCs w:val="28"/>
        </w:rPr>
        <w:t>?</w:t>
      </w:r>
      <w:r w:rsidR="000C289F" w:rsidRPr="0066123F">
        <w:rPr>
          <w:rFonts w:ascii="Times New Roman" w:hAnsi="Times New Roman" w:cs="Times New Roman"/>
          <w:sz w:val="28"/>
          <w:szCs w:val="28"/>
        </w:rPr>
        <w:t xml:space="preserve"> Почему она не исполняет Указы нашего президента</w:t>
      </w:r>
      <w:r w:rsidR="0095129E" w:rsidRPr="0066123F">
        <w:rPr>
          <w:rFonts w:ascii="Times New Roman" w:hAnsi="Times New Roman" w:cs="Times New Roman"/>
          <w:sz w:val="28"/>
          <w:szCs w:val="28"/>
        </w:rPr>
        <w:t>? Почему Президент не меняет недобросовестную исполнительную власть?»</w:t>
      </w:r>
      <w:r w:rsidR="000C289F" w:rsidRPr="006612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708" w:rsidRPr="0066123F" w:rsidRDefault="00E36708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Статья 7 Конституции РФ утверждает:</w:t>
      </w:r>
    </w:p>
    <w:p w:rsidR="00E36708" w:rsidRPr="0066123F" w:rsidRDefault="00E36708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23F">
        <w:rPr>
          <w:rFonts w:ascii="Times New Roman" w:hAnsi="Times New Roman" w:cs="Times New Roman"/>
          <w:i/>
          <w:sz w:val="28"/>
          <w:szCs w:val="28"/>
        </w:rPr>
        <w:t>«1.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E36708" w:rsidRPr="0066123F" w:rsidRDefault="00E36708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23F">
        <w:rPr>
          <w:rFonts w:ascii="Times New Roman" w:hAnsi="Times New Roman" w:cs="Times New Roman"/>
          <w:i/>
          <w:sz w:val="28"/>
          <w:szCs w:val="28"/>
        </w:rPr>
        <w:t>2. В Российской Федерации охраняются труд и здоровье людей, устанавливается гарантированный минимальный размер оплаты труда… устанавливаются государственные пенсии, пособия и иные гарантии социальной защиты.»</w:t>
      </w:r>
    </w:p>
    <w:p w:rsidR="000A68AD" w:rsidRPr="0066123F" w:rsidRDefault="001E14C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Закон РФ "О недрах" от 21.02.1992 N 2395-1</w:t>
      </w:r>
      <w:r w:rsidR="00005C9E" w:rsidRPr="0066123F">
        <w:rPr>
          <w:rFonts w:ascii="Times New Roman" w:hAnsi="Times New Roman" w:cs="Times New Roman"/>
          <w:sz w:val="28"/>
          <w:szCs w:val="28"/>
        </w:rPr>
        <w:t xml:space="preserve"> гласит:</w:t>
      </w:r>
      <w:r w:rsidR="006511C5" w:rsidRPr="006612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E14CE" w:rsidRPr="0066123F" w:rsidRDefault="000A68AD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23F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1E14CE" w:rsidRPr="0066123F">
        <w:rPr>
          <w:rFonts w:ascii="Times New Roman" w:hAnsi="Times New Roman" w:cs="Times New Roman"/>
          <w:i/>
          <w:sz w:val="28"/>
          <w:szCs w:val="28"/>
        </w:rPr>
        <w:t>Статья 1.2. Собственность на недра</w:t>
      </w:r>
      <w:r w:rsidR="006511C5" w:rsidRPr="0066123F">
        <w:rPr>
          <w:rFonts w:ascii="Times New Roman" w:hAnsi="Times New Roman" w:cs="Times New Roman"/>
          <w:i/>
          <w:sz w:val="28"/>
          <w:szCs w:val="28"/>
        </w:rPr>
        <w:t>.</w:t>
      </w:r>
    </w:p>
    <w:p w:rsidR="001E14CE" w:rsidRPr="0066123F" w:rsidRDefault="001E14C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i/>
          <w:sz w:val="28"/>
          <w:szCs w:val="28"/>
        </w:rPr>
        <w:t>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собственностью».</w:t>
      </w:r>
    </w:p>
    <w:p w:rsidR="001E14CE" w:rsidRPr="0066123F" w:rsidRDefault="001E14C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Таким образом</w:t>
      </w:r>
      <w:r w:rsidR="000A68AD" w:rsidRPr="0066123F">
        <w:rPr>
          <w:rFonts w:ascii="Times New Roman" w:hAnsi="Times New Roman" w:cs="Times New Roman"/>
          <w:sz w:val="28"/>
          <w:szCs w:val="28"/>
        </w:rPr>
        <w:t>,</w:t>
      </w:r>
      <w:r w:rsidRPr="0066123F">
        <w:rPr>
          <w:rFonts w:ascii="Times New Roman" w:hAnsi="Times New Roman" w:cs="Times New Roman"/>
          <w:sz w:val="28"/>
          <w:szCs w:val="28"/>
        </w:rPr>
        <w:t xml:space="preserve"> граждане РФ и частные компании по сути не имеют никаких прав на недра, находящиеся на территории России. </w:t>
      </w:r>
    </w:p>
    <w:p w:rsidR="00355D2A" w:rsidRPr="0066123F" w:rsidRDefault="00E36708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В соответствии с Федеральным законом,</w:t>
      </w:r>
      <w:r w:rsidR="00355D2A" w:rsidRPr="0066123F">
        <w:rPr>
          <w:rFonts w:ascii="Times New Roman" w:hAnsi="Times New Roman" w:cs="Times New Roman"/>
          <w:sz w:val="28"/>
          <w:szCs w:val="28"/>
        </w:rPr>
        <w:t xml:space="preserve"> Земля и другие природные ресурсы используются и охраняются в Российской Федерации как основа жизни и деятельности народов, проживающи</w:t>
      </w:r>
      <w:r w:rsidR="002A7889" w:rsidRPr="0066123F">
        <w:rPr>
          <w:rFonts w:ascii="Times New Roman" w:hAnsi="Times New Roman" w:cs="Times New Roman"/>
          <w:sz w:val="28"/>
          <w:szCs w:val="28"/>
        </w:rPr>
        <w:t>х на соо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тветствующей территории, но за </w:t>
      </w:r>
      <w:r w:rsidR="002A7889" w:rsidRPr="0066123F">
        <w:rPr>
          <w:rFonts w:ascii="Times New Roman" w:hAnsi="Times New Roman" w:cs="Times New Roman"/>
          <w:sz w:val="28"/>
          <w:szCs w:val="28"/>
        </w:rPr>
        <w:t xml:space="preserve"> счёт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 добываемых нефти, газа и угля</w:t>
      </w:r>
      <w:r w:rsidR="002A7889" w:rsidRPr="0066123F">
        <w:rPr>
          <w:rFonts w:ascii="Times New Roman" w:hAnsi="Times New Roman" w:cs="Times New Roman"/>
          <w:sz w:val="28"/>
          <w:szCs w:val="28"/>
        </w:rPr>
        <w:t xml:space="preserve"> богатеют олигархи, платят</w:t>
      </w:r>
      <w:r w:rsidR="000A68AD" w:rsidRPr="0066123F">
        <w:rPr>
          <w:rFonts w:ascii="Times New Roman" w:hAnsi="Times New Roman" w:cs="Times New Roman"/>
          <w:sz w:val="28"/>
          <w:szCs w:val="28"/>
        </w:rPr>
        <w:t>ся</w:t>
      </w:r>
      <w:r w:rsidR="002A7889" w:rsidRPr="0066123F">
        <w:rPr>
          <w:rFonts w:ascii="Times New Roman" w:hAnsi="Times New Roman" w:cs="Times New Roman"/>
          <w:sz w:val="28"/>
          <w:szCs w:val="28"/>
        </w:rPr>
        <w:t xml:space="preserve"> высокие зарплаты чино</w:t>
      </w:r>
      <w:r w:rsidR="00005C9E" w:rsidRPr="0066123F">
        <w:rPr>
          <w:rFonts w:ascii="Times New Roman" w:hAnsi="Times New Roman" w:cs="Times New Roman"/>
          <w:sz w:val="28"/>
          <w:szCs w:val="28"/>
        </w:rPr>
        <w:t>вникам, а трудовой народ постоянно нищает, высокотехнологичная промышленность не развивается.</w:t>
      </w:r>
    </w:p>
    <w:p w:rsidR="00736306" w:rsidRPr="0066123F" w:rsidRDefault="00005C9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В стране действует два закона: для честно </w:t>
      </w:r>
      <w:r w:rsidR="00736306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77343A" w:rsidRPr="0066123F">
        <w:rPr>
          <w:rFonts w:ascii="Times New Roman" w:hAnsi="Times New Roman" w:cs="Times New Roman"/>
          <w:sz w:val="28"/>
          <w:szCs w:val="28"/>
        </w:rPr>
        <w:t>работающих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 один закон</w:t>
      </w:r>
      <w:r w:rsidRPr="0066123F">
        <w:rPr>
          <w:rFonts w:ascii="Times New Roman" w:hAnsi="Times New Roman" w:cs="Times New Roman"/>
          <w:sz w:val="28"/>
          <w:szCs w:val="28"/>
        </w:rPr>
        <w:t>, для олигархов и чиновников</w:t>
      </w:r>
      <w:r w:rsidR="002A788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0A68AD" w:rsidRPr="0066123F">
        <w:rPr>
          <w:rFonts w:ascii="Times New Roman" w:hAnsi="Times New Roman" w:cs="Times New Roman"/>
          <w:sz w:val="28"/>
          <w:szCs w:val="28"/>
        </w:rPr>
        <w:t xml:space="preserve">- </w:t>
      </w:r>
      <w:r w:rsidR="002A7889" w:rsidRPr="0066123F">
        <w:rPr>
          <w:rFonts w:ascii="Times New Roman" w:hAnsi="Times New Roman" w:cs="Times New Roman"/>
          <w:sz w:val="28"/>
          <w:szCs w:val="28"/>
        </w:rPr>
        <w:t>практическое отсутствие закона, всё решают деньги</w:t>
      </w:r>
      <w:r w:rsidR="00736306" w:rsidRPr="0066123F">
        <w:rPr>
          <w:rFonts w:ascii="Times New Roman" w:hAnsi="Times New Roman" w:cs="Times New Roman"/>
          <w:sz w:val="28"/>
          <w:szCs w:val="28"/>
        </w:rPr>
        <w:t>.</w:t>
      </w:r>
    </w:p>
    <w:p w:rsidR="00736306" w:rsidRPr="0066123F" w:rsidRDefault="00005C9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Эти факты свидетельствуют об отсутствии патриотичности</w:t>
      </w:r>
      <w:r w:rsidR="00736306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Pr="0066123F">
        <w:rPr>
          <w:rFonts w:ascii="Times New Roman" w:hAnsi="Times New Roman" w:cs="Times New Roman"/>
          <w:sz w:val="28"/>
          <w:szCs w:val="28"/>
        </w:rPr>
        <w:t>и профессионализма у нашего</w:t>
      </w:r>
      <w:r w:rsidR="00736306" w:rsidRPr="0066123F">
        <w:rPr>
          <w:rFonts w:ascii="Times New Roman" w:hAnsi="Times New Roman" w:cs="Times New Roman"/>
          <w:sz w:val="28"/>
          <w:szCs w:val="28"/>
        </w:rPr>
        <w:t xml:space="preserve"> правительства. Такая</w:t>
      </w:r>
      <w:r w:rsidRPr="0066123F">
        <w:rPr>
          <w:rFonts w:ascii="Times New Roman" w:hAnsi="Times New Roman" w:cs="Times New Roman"/>
          <w:sz w:val="28"/>
          <w:szCs w:val="28"/>
        </w:rPr>
        <w:t xml:space="preserve"> исполнительная власть не в состоянии обеспечить национальную безопасность </w:t>
      </w:r>
      <w:r w:rsidR="00C0746D" w:rsidRPr="0066123F">
        <w:rPr>
          <w:rFonts w:ascii="Times New Roman" w:hAnsi="Times New Roman" w:cs="Times New Roman"/>
          <w:sz w:val="28"/>
          <w:szCs w:val="28"/>
        </w:rPr>
        <w:t>отечества</w:t>
      </w:r>
      <w:r w:rsidR="00736306" w:rsidRPr="0066123F">
        <w:rPr>
          <w:rFonts w:ascii="Times New Roman" w:hAnsi="Times New Roman" w:cs="Times New Roman"/>
          <w:sz w:val="28"/>
          <w:szCs w:val="28"/>
        </w:rPr>
        <w:t>.</w:t>
      </w:r>
    </w:p>
    <w:p w:rsidR="00603C1F" w:rsidRPr="0066123F" w:rsidRDefault="00037B98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Вместо того, чтобы найти средства решить вопрос об уровне достойной пенсии, правительство пытается ещё одним решением 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 о пенсионной реформе </w:t>
      </w:r>
      <w:r w:rsidRPr="0066123F">
        <w:rPr>
          <w:rFonts w:ascii="Times New Roman" w:hAnsi="Times New Roman" w:cs="Times New Roman"/>
          <w:sz w:val="28"/>
          <w:szCs w:val="28"/>
        </w:rPr>
        <w:t>ограбить народ. В Японии размер пенсии 2000</w:t>
      </w:r>
      <w:r w:rsidR="008C5F83" w:rsidRPr="0066123F">
        <w:rPr>
          <w:rFonts w:ascii="Times New Roman" w:hAnsi="Times New Roman" w:cs="Times New Roman"/>
          <w:sz w:val="28"/>
          <w:szCs w:val="28"/>
        </w:rPr>
        <w:t>$</w:t>
      </w:r>
      <w:r w:rsidRPr="0066123F">
        <w:rPr>
          <w:rFonts w:ascii="Times New Roman" w:hAnsi="Times New Roman" w:cs="Times New Roman"/>
          <w:sz w:val="28"/>
          <w:szCs w:val="28"/>
        </w:rPr>
        <w:t xml:space="preserve">, в Германии </w:t>
      </w:r>
      <w:r w:rsidR="008C5F83" w:rsidRPr="0066123F">
        <w:rPr>
          <w:rFonts w:ascii="Times New Roman" w:hAnsi="Times New Roman" w:cs="Times New Roman"/>
          <w:sz w:val="28"/>
          <w:szCs w:val="28"/>
        </w:rPr>
        <w:t>-</w:t>
      </w:r>
      <w:r w:rsidRPr="0066123F">
        <w:rPr>
          <w:rFonts w:ascii="Times New Roman" w:hAnsi="Times New Roman" w:cs="Times New Roman"/>
          <w:sz w:val="28"/>
          <w:szCs w:val="28"/>
        </w:rPr>
        <w:t>1500</w:t>
      </w:r>
      <w:r w:rsidR="008C5F83" w:rsidRPr="0066123F">
        <w:rPr>
          <w:rFonts w:ascii="Times New Roman" w:hAnsi="Times New Roman" w:cs="Times New Roman"/>
          <w:sz w:val="28"/>
          <w:szCs w:val="28"/>
        </w:rPr>
        <w:t>$</w:t>
      </w:r>
      <w:r w:rsidRPr="0066123F">
        <w:rPr>
          <w:rFonts w:ascii="Times New Roman" w:hAnsi="Times New Roman" w:cs="Times New Roman"/>
          <w:sz w:val="28"/>
          <w:szCs w:val="28"/>
        </w:rPr>
        <w:t>, в Новой Зеландии-1500</w:t>
      </w:r>
      <w:r w:rsidR="008C5F83" w:rsidRPr="0066123F">
        <w:rPr>
          <w:rFonts w:ascii="Times New Roman" w:hAnsi="Times New Roman" w:cs="Times New Roman"/>
          <w:sz w:val="28"/>
          <w:szCs w:val="28"/>
        </w:rPr>
        <w:t>$, в США-1500$, в России, в зависимости от региона 100-</w:t>
      </w:r>
      <w:r w:rsidR="005546EA" w:rsidRPr="0066123F">
        <w:rPr>
          <w:rFonts w:ascii="Times New Roman" w:hAnsi="Times New Roman" w:cs="Times New Roman"/>
          <w:sz w:val="28"/>
          <w:szCs w:val="28"/>
        </w:rPr>
        <w:t>3</w:t>
      </w:r>
      <w:r w:rsidR="008C5F83" w:rsidRPr="0066123F">
        <w:rPr>
          <w:rFonts w:ascii="Times New Roman" w:hAnsi="Times New Roman" w:cs="Times New Roman"/>
          <w:sz w:val="28"/>
          <w:szCs w:val="28"/>
        </w:rPr>
        <w:t>00$.</w:t>
      </w:r>
    </w:p>
    <w:p w:rsidR="0077343A" w:rsidRPr="0066123F" w:rsidRDefault="00603C1F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Демографическая</w:t>
      </w:r>
      <w:r w:rsidR="00B3406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Pr="0066123F">
        <w:rPr>
          <w:rFonts w:ascii="Times New Roman" w:hAnsi="Times New Roman" w:cs="Times New Roman"/>
          <w:sz w:val="28"/>
          <w:szCs w:val="28"/>
        </w:rPr>
        <w:t xml:space="preserve">и социальная политика правительства либералов  привела к тому, что число работающих и пенсионеров выравнивается, хотя в советское время это соотношение было 7 работавших на одного пенсионера. </w:t>
      </w:r>
      <w:r w:rsidR="004B5A98" w:rsidRPr="0066123F">
        <w:rPr>
          <w:rFonts w:ascii="Times New Roman" w:hAnsi="Times New Roman" w:cs="Times New Roman"/>
          <w:sz w:val="28"/>
          <w:szCs w:val="28"/>
        </w:rPr>
        <w:t xml:space="preserve">По данным демографа Рудаковой Р.П. общее население России с 1992 по 2008 год сократилось на 8,2 млн. человек. </w:t>
      </w:r>
      <w:r w:rsidR="002B4AB1" w:rsidRPr="0066123F">
        <w:rPr>
          <w:rFonts w:ascii="Times New Roman" w:hAnsi="Times New Roman" w:cs="Times New Roman"/>
          <w:sz w:val="28"/>
          <w:szCs w:val="28"/>
        </w:rPr>
        <w:t>Вызывает беспокойство сокра</w:t>
      </w:r>
      <w:r w:rsidR="00AC01FD" w:rsidRPr="0066123F">
        <w:rPr>
          <w:rFonts w:ascii="Times New Roman" w:hAnsi="Times New Roman" w:cs="Times New Roman"/>
          <w:sz w:val="28"/>
          <w:szCs w:val="28"/>
        </w:rPr>
        <w:t>щение коренного русского народа.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4B5A98" w:rsidRPr="0066123F">
        <w:rPr>
          <w:rFonts w:ascii="Times New Roman" w:hAnsi="Times New Roman" w:cs="Times New Roman"/>
          <w:sz w:val="28"/>
          <w:szCs w:val="28"/>
        </w:rPr>
        <w:t>В части России с основным населением русскими (Центральная Россия, Северо-Западный округ) последние 10 лет смертность превышает рождаемость. При этом</w:t>
      </w:r>
      <w:r w:rsidR="000F253F" w:rsidRPr="0066123F">
        <w:rPr>
          <w:rFonts w:ascii="Times New Roman" w:hAnsi="Times New Roman" w:cs="Times New Roman"/>
          <w:sz w:val="28"/>
          <w:szCs w:val="28"/>
        </w:rPr>
        <w:t>,</w:t>
      </w:r>
      <w:r w:rsidR="004B5A98" w:rsidRPr="0066123F">
        <w:rPr>
          <w:rFonts w:ascii="Times New Roman" w:hAnsi="Times New Roman" w:cs="Times New Roman"/>
          <w:sz w:val="28"/>
          <w:szCs w:val="28"/>
        </w:rPr>
        <w:t xml:space="preserve"> на нашей планете</w:t>
      </w:r>
      <w:r w:rsidR="000F253F" w:rsidRPr="0066123F">
        <w:rPr>
          <w:rFonts w:ascii="Times New Roman" w:hAnsi="Times New Roman" w:cs="Times New Roman"/>
          <w:sz w:val="28"/>
          <w:szCs w:val="28"/>
        </w:rPr>
        <w:t xml:space="preserve"> идё</w:t>
      </w:r>
      <w:r w:rsidR="004B5A98" w:rsidRPr="0066123F">
        <w:rPr>
          <w:rFonts w:ascii="Times New Roman" w:hAnsi="Times New Roman" w:cs="Times New Roman"/>
          <w:sz w:val="28"/>
          <w:szCs w:val="28"/>
        </w:rPr>
        <w:t>т де</w:t>
      </w:r>
      <w:r w:rsidR="000F253F" w:rsidRPr="0066123F">
        <w:rPr>
          <w:rFonts w:ascii="Times New Roman" w:hAnsi="Times New Roman" w:cs="Times New Roman"/>
          <w:sz w:val="28"/>
          <w:szCs w:val="28"/>
        </w:rPr>
        <w:t>мографический в</w:t>
      </w:r>
      <w:r w:rsidR="004B5A98" w:rsidRPr="0066123F">
        <w:rPr>
          <w:rFonts w:ascii="Times New Roman" w:hAnsi="Times New Roman" w:cs="Times New Roman"/>
          <w:sz w:val="28"/>
          <w:szCs w:val="28"/>
        </w:rPr>
        <w:t>зрыв. З</w:t>
      </w:r>
      <w:r w:rsidR="000F253F" w:rsidRPr="0066123F">
        <w:rPr>
          <w:rFonts w:ascii="Times New Roman" w:hAnsi="Times New Roman" w:cs="Times New Roman"/>
          <w:sz w:val="28"/>
          <w:szCs w:val="28"/>
        </w:rPr>
        <w:t>а столетие население Земли выро</w:t>
      </w:r>
      <w:r w:rsidR="004B5A98" w:rsidRPr="0066123F">
        <w:rPr>
          <w:rFonts w:ascii="Times New Roman" w:hAnsi="Times New Roman" w:cs="Times New Roman"/>
          <w:sz w:val="28"/>
          <w:szCs w:val="28"/>
        </w:rPr>
        <w:t>сло в 4 раза.</w:t>
      </w:r>
    </w:p>
    <w:p w:rsidR="00146229" w:rsidRPr="0066123F" w:rsidRDefault="000F253F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 У</w:t>
      </w:r>
      <w:r w:rsidR="00603C1F" w:rsidRPr="0066123F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707889" w:rsidRPr="0066123F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="00C8225E" w:rsidRPr="0066123F">
        <w:rPr>
          <w:rFonts w:ascii="Times New Roman" w:hAnsi="Times New Roman" w:cs="Times New Roman"/>
          <w:sz w:val="28"/>
          <w:szCs w:val="28"/>
        </w:rPr>
        <w:t xml:space="preserve"> огромные ресурсы.</w:t>
      </w:r>
      <w:r w:rsidR="00774555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707889" w:rsidRPr="0066123F">
        <w:rPr>
          <w:rFonts w:ascii="Times New Roman" w:hAnsi="Times New Roman" w:cs="Times New Roman"/>
          <w:sz w:val="28"/>
          <w:szCs w:val="28"/>
        </w:rPr>
        <w:t>В российских банках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 по многим источникам</w:t>
      </w:r>
      <w:r w:rsidR="00707889" w:rsidRPr="0066123F">
        <w:rPr>
          <w:rFonts w:ascii="Times New Roman" w:hAnsi="Times New Roman" w:cs="Times New Roman"/>
          <w:sz w:val="28"/>
          <w:szCs w:val="28"/>
        </w:rPr>
        <w:t xml:space="preserve"> лежат  26 триллионов рублей, которые, в основном используются не для развития промышленности и социальной сферы, а для </w:t>
      </w:r>
      <w:r w:rsidR="00707889" w:rsidRPr="0066123F">
        <w:rPr>
          <w:rFonts w:ascii="Times New Roman" w:hAnsi="Times New Roman" w:cs="Times New Roman"/>
          <w:sz w:val="28"/>
          <w:szCs w:val="28"/>
        </w:rPr>
        <w:lastRenderedPageBreak/>
        <w:t>спекуляций и разворовывания.</w:t>
      </w:r>
      <w:r w:rsidR="00887251" w:rsidRPr="0066123F">
        <w:rPr>
          <w:rFonts w:ascii="Times New Roman" w:hAnsi="Times New Roman" w:cs="Times New Roman"/>
          <w:sz w:val="28"/>
          <w:szCs w:val="28"/>
        </w:rPr>
        <w:t xml:space="preserve"> У нас почти 100 миллиардов долларов в иностранных банках – и они тоже могут быть вложены в </w:t>
      </w:r>
      <w:r w:rsidR="00707889" w:rsidRPr="0066123F">
        <w:rPr>
          <w:rFonts w:ascii="Times New Roman" w:hAnsi="Times New Roman" w:cs="Times New Roman"/>
          <w:sz w:val="28"/>
          <w:szCs w:val="28"/>
        </w:rPr>
        <w:t xml:space="preserve">нашу </w:t>
      </w:r>
      <w:r w:rsidR="00887251" w:rsidRPr="0066123F">
        <w:rPr>
          <w:rFonts w:ascii="Times New Roman" w:hAnsi="Times New Roman" w:cs="Times New Roman"/>
          <w:sz w:val="28"/>
          <w:szCs w:val="28"/>
        </w:rPr>
        <w:t>экономику</w:t>
      </w:r>
      <w:r w:rsidR="00707889" w:rsidRPr="0066123F">
        <w:rPr>
          <w:rFonts w:ascii="Times New Roman" w:hAnsi="Times New Roman" w:cs="Times New Roman"/>
          <w:sz w:val="28"/>
          <w:szCs w:val="28"/>
        </w:rPr>
        <w:t>, а не западную</w:t>
      </w:r>
      <w:r w:rsidR="00887251" w:rsidRPr="0066123F">
        <w:rPr>
          <w:rFonts w:ascii="Times New Roman" w:hAnsi="Times New Roman" w:cs="Times New Roman"/>
          <w:sz w:val="28"/>
          <w:szCs w:val="28"/>
        </w:rPr>
        <w:t>. У нас огромные природные ресурсы, которые мы можем использовать</w:t>
      </w:r>
      <w:r w:rsidR="00707889" w:rsidRPr="0066123F">
        <w:rPr>
          <w:rFonts w:ascii="Times New Roman" w:hAnsi="Times New Roman" w:cs="Times New Roman"/>
          <w:sz w:val="28"/>
          <w:szCs w:val="28"/>
        </w:rPr>
        <w:t xml:space="preserve"> не для кармана олигархов и чиновников</w:t>
      </w:r>
      <w:r w:rsidR="002B4AB1" w:rsidRPr="0066123F">
        <w:rPr>
          <w:rFonts w:ascii="Times New Roman" w:hAnsi="Times New Roman" w:cs="Times New Roman"/>
          <w:sz w:val="28"/>
          <w:szCs w:val="28"/>
        </w:rPr>
        <w:t>,</w:t>
      </w:r>
      <w:r w:rsidR="00707889" w:rsidRPr="0066123F">
        <w:rPr>
          <w:rFonts w:ascii="Times New Roman" w:hAnsi="Times New Roman" w:cs="Times New Roman"/>
          <w:sz w:val="28"/>
          <w:szCs w:val="28"/>
        </w:rPr>
        <w:t xml:space="preserve"> а в интересах народа.</w:t>
      </w:r>
    </w:p>
    <w:p w:rsidR="00AC01FD" w:rsidRPr="0066123F" w:rsidRDefault="00707889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 Прогрессивная шкала</w:t>
      </w:r>
      <w:r w:rsidR="00887251" w:rsidRPr="0066123F">
        <w:rPr>
          <w:rFonts w:ascii="Times New Roman" w:hAnsi="Times New Roman" w:cs="Times New Roman"/>
          <w:sz w:val="28"/>
          <w:szCs w:val="28"/>
        </w:rPr>
        <w:t xml:space="preserve"> налогов,</w:t>
      </w:r>
      <w:r w:rsidRPr="0066123F">
        <w:rPr>
          <w:rFonts w:ascii="Times New Roman" w:hAnsi="Times New Roman" w:cs="Times New Roman"/>
          <w:sz w:val="28"/>
          <w:szCs w:val="28"/>
        </w:rPr>
        <w:t xml:space="preserve"> по разным оценкам, </w:t>
      </w:r>
      <w:r w:rsidR="005546EA" w:rsidRPr="0066123F">
        <w:rPr>
          <w:rFonts w:ascii="Times New Roman" w:hAnsi="Times New Roman" w:cs="Times New Roman"/>
          <w:sz w:val="28"/>
          <w:szCs w:val="28"/>
        </w:rPr>
        <w:t>могла бы дать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для бюджета страны </w:t>
      </w:r>
      <w:r w:rsidRPr="0066123F">
        <w:rPr>
          <w:rFonts w:ascii="Times New Roman" w:hAnsi="Times New Roman" w:cs="Times New Roman"/>
          <w:sz w:val="28"/>
          <w:szCs w:val="28"/>
        </w:rPr>
        <w:t>дополнительно около 3 триллионов рублей</w:t>
      </w:r>
      <w:r w:rsidR="00887251" w:rsidRPr="0066123F">
        <w:rPr>
          <w:rFonts w:ascii="Times New Roman" w:hAnsi="Times New Roman" w:cs="Times New Roman"/>
          <w:sz w:val="28"/>
          <w:szCs w:val="28"/>
        </w:rPr>
        <w:t xml:space="preserve">. </w:t>
      </w:r>
      <w:r w:rsidR="0004332A" w:rsidRPr="0066123F">
        <w:rPr>
          <w:rFonts w:ascii="Times New Roman" w:hAnsi="Times New Roman" w:cs="Times New Roman"/>
          <w:sz w:val="28"/>
          <w:szCs w:val="28"/>
        </w:rPr>
        <w:t>Введение г</w:t>
      </w:r>
      <w:r w:rsidR="00887251" w:rsidRPr="0066123F">
        <w:rPr>
          <w:rFonts w:ascii="Times New Roman" w:hAnsi="Times New Roman" w:cs="Times New Roman"/>
          <w:sz w:val="28"/>
          <w:szCs w:val="28"/>
        </w:rPr>
        <w:t>ос</w:t>
      </w:r>
      <w:r w:rsidR="0004332A" w:rsidRPr="0066123F">
        <w:rPr>
          <w:rFonts w:ascii="Times New Roman" w:hAnsi="Times New Roman" w:cs="Times New Roman"/>
          <w:sz w:val="28"/>
          <w:szCs w:val="28"/>
        </w:rPr>
        <w:t>ударственно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й монополии на водку и вина </w:t>
      </w:r>
      <w:r w:rsidR="005546EA" w:rsidRPr="0066123F">
        <w:rPr>
          <w:rFonts w:ascii="Times New Roman" w:hAnsi="Times New Roman" w:cs="Times New Roman"/>
          <w:sz w:val="28"/>
          <w:szCs w:val="28"/>
        </w:rPr>
        <w:t>могло бы привести</w:t>
      </w:r>
      <w:r w:rsidR="002B4AB1" w:rsidRPr="0066123F">
        <w:rPr>
          <w:rFonts w:ascii="Times New Roman" w:hAnsi="Times New Roman" w:cs="Times New Roman"/>
          <w:sz w:val="28"/>
          <w:szCs w:val="28"/>
        </w:rPr>
        <w:t xml:space="preserve"> к дополнительному доходу</w:t>
      </w:r>
      <w:r w:rsidR="007C0565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04332A" w:rsidRPr="0066123F">
        <w:rPr>
          <w:rFonts w:ascii="Times New Roman" w:hAnsi="Times New Roman" w:cs="Times New Roman"/>
          <w:sz w:val="28"/>
          <w:szCs w:val="28"/>
        </w:rPr>
        <w:t xml:space="preserve"> для </w:t>
      </w:r>
      <w:r w:rsidR="007C0565" w:rsidRPr="0066123F">
        <w:rPr>
          <w:rFonts w:ascii="Times New Roman" w:hAnsi="Times New Roman" w:cs="Times New Roman"/>
          <w:sz w:val="28"/>
          <w:szCs w:val="28"/>
        </w:rPr>
        <w:t xml:space="preserve">использования в </w:t>
      </w:r>
      <w:r w:rsidR="0004332A" w:rsidRPr="0066123F">
        <w:rPr>
          <w:rFonts w:ascii="Times New Roman" w:hAnsi="Times New Roman" w:cs="Times New Roman"/>
          <w:sz w:val="28"/>
          <w:szCs w:val="28"/>
        </w:rPr>
        <w:t xml:space="preserve">промышленности и решения социальных вопросов около </w:t>
      </w:r>
      <w:r w:rsidR="00887251" w:rsidRPr="0066123F">
        <w:rPr>
          <w:rFonts w:ascii="Times New Roman" w:hAnsi="Times New Roman" w:cs="Times New Roman"/>
          <w:sz w:val="28"/>
          <w:szCs w:val="28"/>
        </w:rPr>
        <w:t>2</w:t>
      </w:r>
      <w:r w:rsidR="0004332A" w:rsidRPr="0066123F">
        <w:rPr>
          <w:rFonts w:ascii="Times New Roman" w:hAnsi="Times New Roman" w:cs="Times New Roman"/>
          <w:sz w:val="28"/>
          <w:szCs w:val="28"/>
        </w:rPr>
        <w:t xml:space="preserve"> триллионов</w:t>
      </w:r>
      <w:r w:rsidR="007C0565" w:rsidRPr="0066123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7251" w:rsidRPr="0066123F">
        <w:rPr>
          <w:rFonts w:ascii="Times New Roman" w:hAnsi="Times New Roman" w:cs="Times New Roman"/>
          <w:sz w:val="28"/>
          <w:szCs w:val="28"/>
        </w:rPr>
        <w:t>.</w:t>
      </w:r>
      <w:r w:rsidR="0004332A" w:rsidRPr="0066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E5" w:rsidRPr="0066123F" w:rsidRDefault="008E74E5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6123F">
        <w:rPr>
          <w:rFonts w:ascii="Times New Roman" w:hAnsi="Times New Roman" w:cs="Times New Roman"/>
          <w:color w:val="C00000"/>
          <w:sz w:val="28"/>
          <w:szCs w:val="28"/>
        </w:rPr>
        <w:t>Сравним эти цифры с теми, что нужны для индексаций пенсий в 2019 году и на последующие годы. Индексация пенсий – в десятки раз меньшая сумма.</w:t>
      </w:r>
    </w:p>
    <w:p w:rsidR="00D770D5" w:rsidRPr="0066123F" w:rsidRDefault="007C0565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Вы видите: н</w:t>
      </w:r>
      <w:r w:rsidR="0004332A" w:rsidRPr="0066123F">
        <w:rPr>
          <w:rFonts w:ascii="Times New Roman" w:hAnsi="Times New Roman" w:cs="Times New Roman"/>
          <w:sz w:val="28"/>
          <w:szCs w:val="28"/>
        </w:rPr>
        <w:t>аш внутренний ресурс даёт финансы, которые смогут реализовать  социальные программы и развивать современную промышленность.</w:t>
      </w:r>
      <w:r w:rsidR="008E74E5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77343A" w:rsidRPr="0066123F">
        <w:rPr>
          <w:rFonts w:ascii="Times New Roman" w:hAnsi="Times New Roman" w:cs="Times New Roman"/>
          <w:sz w:val="28"/>
          <w:szCs w:val="28"/>
        </w:rPr>
        <w:t xml:space="preserve">Нашему правительству есть широкое поле действий </w:t>
      </w:r>
      <w:r w:rsidRPr="0066123F">
        <w:rPr>
          <w:rFonts w:ascii="Times New Roman" w:hAnsi="Times New Roman" w:cs="Times New Roman"/>
          <w:sz w:val="28"/>
          <w:szCs w:val="28"/>
        </w:rPr>
        <w:t xml:space="preserve"> в интересах народа. Но</w:t>
      </w:r>
      <w:r w:rsidR="0004332A" w:rsidRPr="0066123F">
        <w:rPr>
          <w:rFonts w:ascii="Times New Roman" w:hAnsi="Times New Roman" w:cs="Times New Roman"/>
          <w:sz w:val="28"/>
          <w:szCs w:val="28"/>
        </w:rPr>
        <w:t xml:space="preserve"> в нынешнем составе </w:t>
      </w:r>
      <w:r w:rsidRPr="0066123F">
        <w:rPr>
          <w:rFonts w:ascii="Times New Roman" w:hAnsi="Times New Roman" w:cs="Times New Roman"/>
          <w:sz w:val="28"/>
          <w:szCs w:val="28"/>
        </w:rPr>
        <w:t xml:space="preserve">оно </w:t>
      </w:r>
      <w:r w:rsidR="00743088" w:rsidRPr="0066123F">
        <w:rPr>
          <w:rFonts w:ascii="Times New Roman" w:hAnsi="Times New Roman" w:cs="Times New Roman"/>
          <w:sz w:val="28"/>
          <w:szCs w:val="28"/>
        </w:rPr>
        <w:t>не выполняет свои функции</w:t>
      </w:r>
      <w:r w:rsidRPr="0066123F">
        <w:rPr>
          <w:rFonts w:ascii="Times New Roman" w:hAnsi="Times New Roman" w:cs="Times New Roman"/>
          <w:sz w:val="28"/>
          <w:szCs w:val="28"/>
        </w:rPr>
        <w:t>.</w:t>
      </w:r>
      <w:r w:rsidR="00D770D5" w:rsidRPr="0066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B98" w:rsidRPr="0066123F" w:rsidRDefault="00D770D5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Тем временем простые пенсионеры живут на уровне нищих. </w:t>
      </w:r>
      <w:r w:rsidR="00774555" w:rsidRPr="0066123F">
        <w:rPr>
          <w:rFonts w:ascii="Times New Roman" w:hAnsi="Times New Roman" w:cs="Times New Roman"/>
          <w:sz w:val="28"/>
          <w:szCs w:val="28"/>
        </w:rPr>
        <w:t xml:space="preserve">Нынешней пенсии не хватает на </w:t>
      </w:r>
      <w:r w:rsidRPr="0066123F">
        <w:rPr>
          <w:rFonts w:ascii="Times New Roman" w:hAnsi="Times New Roman" w:cs="Times New Roman"/>
          <w:sz w:val="28"/>
          <w:szCs w:val="28"/>
        </w:rPr>
        <w:t xml:space="preserve">жизнь: коммунальные затраты, </w:t>
      </w:r>
      <w:r w:rsidR="00743088" w:rsidRPr="0066123F">
        <w:rPr>
          <w:rFonts w:ascii="Times New Roman" w:hAnsi="Times New Roman" w:cs="Times New Roman"/>
          <w:sz w:val="28"/>
          <w:szCs w:val="28"/>
        </w:rPr>
        <w:t>питание</w:t>
      </w:r>
      <w:r w:rsidRPr="0066123F">
        <w:rPr>
          <w:rFonts w:ascii="Times New Roman" w:hAnsi="Times New Roman" w:cs="Times New Roman"/>
          <w:sz w:val="28"/>
          <w:szCs w:val="28"/>
        </w:rPr>
        <w:t>, лекарства</w:t>
      </w:r>
      <w:r w:rsidR="00743088" w:rsidRPr="0066123F">
        <w:rPr>
          <w:rFonts w:ascii="Times New Roman" w:hAnsi="Times New Roman" w:cs="Times New Roman"/>
          <w:sz w:val="28"/>
          <w:szCs w:val="28"/>
        </w:rPr>
        <w:t>…</w:t>
      </w:r>
      <w:r w:rsidR="00774555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Pr="0066123F">
        <w:rPr>
          <w:rFonts w:ascii="Times New Roman" w:hAnsi="Times New Roman" w:cs="Times New Roman"/>
          <w:sz w:val="28"/>
          <w:szCs w:val="28"/>
        </w:rPr>
        <w:t>По разным оценкам</w:t>
      </w:r>
      <w:r w:rsidR="00774555" w:rsidRPr="0066123F">
        <w:rPr>
          <w:rFonts w:ascii="Times New Roman" w:hAnsi="Times New Roman" w:cs="Times New Roman"/>
          <w:sz w:val="28"/>
          <w:szCs w:val="28"/>
        </w:rPr>
        <w:t xml:space="preserve"> 10 процентов жителей голодает, 40 проце</w:t>
      </w:r>
      <w:r w:rsidRPr="0066123F">
        <w:rPr>
          <w:rFonts w:ascii="Times New Roman" w:hAnsi="Times New Roman" w:cs="Times New Roman"/>
          <w:sz w:val="28"/>
          <w:szCs w:val="28"/>
        </w:rPr>
        <w:t xml:space="preserve">нтов еле концы с концами сводят. При этом, банкиры, свои и западные, за наш счёт  </w:t>
      </w:r>
      <w:r w:rsidR="00774555" w:rsidRPr="0066123F">
        <w:rPr>
          <w:rFonts w:ascii="Times New Roman" w:hAnsi="Times New Roman" w:cs="Times New Roman"/>
          <w:sz w:val="28"/>
          <w:szCs w:val="28"/>
        </w:rPr>
        <w:t xml:space="preserve"> набив</w:t>
      </w:r>
      <w:r w:rsidR="007C0565" w:rsidRPr="0066123F">
        <w:rPr>
          <w:rFonts w:ascii="Times New Roman" w:hAnsi="Times New Roman" w:cs="Times New Roman"/>
          <w:sz w:val="28"/>
          <w:szCs w:val="28"/>
        </w:rPr>
        <w:t>ают личные</w:t>
      </w:r>
      <w:r w:rsidRPr="0066123F">
        <w:rPr>
          <w:rFonts w:ascii="Times New Roman" w:hAnsi="Times New Roman" w:cs="Times New Roman"/>
          <w:sz w:val="28"/>
          <w:szCs w:val="28"/>
        </w:rPr>
        <w:t xml:space="preserve"> карманы.</w:t>
      </w:r>
      <w:r w:rsidR="00C8225E" w:rsidRPr="00661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B68" w:rsidRPr="0066123F" w:rsidRDefault="00841290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77343A" w:rsidRPr="0066123F">
        <w:rPr>
          <w:rFonts w:ascii="Times New Roman" w:hAnsi="Times New Roman" w:cs="Times New Roman"/>
          <w:sz w:val="28"/>
          <w:szCs w:val="28"/>
        </w:rPr>
        <w:t>Будучи главой</w:t>
      </w:r>
      <w:r w:rsidR="00886B68" w:rsidRPr="0066123F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7C0565" w:rsidRPr="0066123F">
        <w:rPr>
          <w:rFonts w:ascii="Times New Roman" w:hAnsi="Times New Roman" w:cs="Times New Roman"/>
          <w:sz w:val="28"/>
          <w:szCs w:val="28"/>
        </w:rPr>
        <w:t>,</w:t>
      </w:r>
      <w:r w:rsidR="00886B68" w:rsidRPr="0066123F">
        <w:rPr>
          <w:rFonts w:ascii="Times New Roman" w:hAnsi="Times New Roman" w:cs="Times New Roman"/>
          <w:sz w:val="28"/>
          <w:szCs w:val="28"/>
        </w:rPr>
        <w:t xml:space="preserve"> Татьяна Голикова на  съезде «Единой России» сообщила, что по их данным, из-за </w:t>
      </w:r>
      <w:r w:rsidRPr="0066123F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886B68" w:rsidRPr="0066123F">
        <w:rPr>
          <w:rFonts w:ascii="Times New Roman" w:hAnsi="Times New Roman" w:cs="Times New Roman"/>
          <w:sz w:val="28"/>
          <w:szCs w:val="28"/>
        </w:rPr>
        <w:t xml:space="preserve">относительных </w:t>
      </w:r>
      <w:r w:rsidRPr="0066123F">
        <w:rPr>
          <w:rFonts w:ascii="Times New Roman" w:hAnsi="Times New Roman" w:cs="Times New Roman"/>
          <w:sz w:val="28"/>
          <w:szCs w:val="28"/>
        </w:rPr>
        <w:t>доходов населения</w:t>
      </w:r>
      <w:r w:rsidR="00886B68" w:rsidRPr="0066123F">
        <w:rPr>
          <w:rFonts w:ascii="Times New Roman" w:hAnsi="Times New Roman" w:cs="Times New Roman"/>
          <w:sz w:val="28"/>
          <w:szCs w:val="28"/>
        </w:rPr>
        <w:t>,</w:t>
      </w:r>
      <w:r w:rsidRPr="0066123F">
        <w:rPr>
          <w:rFonts w:ascii="Times New Roman" w:hAnsi="Times New Roman" w:cs="Times New Roman"/>
          <w:sz w:val="28"/>
          <w:szCs w:val="28"/>
        </w:rPr>
        <w:t xml:space="preserve"> число бедных в Р</w:t>
      </w:r>
      <w:r w:rsidR="00886B68" w:rsidRPr="0066123F">
        <w:rPr>
          <w:rFonts w:ascii="Times New Roman" w:hAnsi="Times New Roman" w:cs="Times New Roman"/>
          <w:sz w:val="28"/>
          <w:szCs w:val="28"/>
        </w:rPr>
        <w:t>оссии достигло 20,3 млн</w:t>
      </w:r>
      <w:r w:rsidR="00743088" w:rsidRPr="0066123F">
        <w:rPr>
          <w:rFonts w:ascii="Times New Roman" w:hAnsi="Times New Roman" w:cs="Times New Roman"/>
          <w:sz w:val="28"/>
          <w:szCs w:val="28"/>
        </w:rPr>
        <w:t>.</w:t>
      </w:r>
      <w:r w:rsidR="00886B68" w:rsidRPr="0066123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4D" w:rsidRPr="0066123F" w:rsidRDefault="0098484D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По данным Росстата, каждый седьмой житель России живет за чертой бедности. </w:t>
      </w:r>
      <w:r w:rsidR="00886B68" w:rsidRPr="0066123F">
        <w:rPr>
          <w:rFonts w:ascii="Times New Roman" w:hAnsi="Times New Roman" w:cs="Times New Roman"/>
          <w:sz w:val="28"/>
          <w:szCs w:val="28"/>
        </w:rPr>
        <w:t>Даже согласно официальной</w:t>
      </w:r>
      <w:r w:rsidRPr="0066123F">
        <w:rPr>
          <w:rFonts w:ascii="Times New Roman" w:hAnsi="Times New Roman" w:cs="Times New Roman"/>
          <w:sz w:val="28"/>
          <w:szCs w:val="28"/>
        </w:rPr>
        <w:t xml:space="preserve"> статистике, в 2016 году количество людей, чьи дохо</w:t>
      </w:r>
      <w:r w:rsidR="00886B68" w:rsidRPr="0066123F">
        <w:rPr>
          <w:rFonts w:ascii="Times New Roman" w:hAnsi="Times New Roman" w:cs="Times New Roman"/>
          <w:sz w:val="28"/>
          <w:szCs w:val="28"/>
        </w:rPr>
        <w:t xml:space="preserve">ды ниже прожиточного минимума, </w:t>
      </w:r>
      <w:r w:rsidRPr="0066123F">
        <w:rPr>
          <w:rFonts w:ascii="Times New Roman" w:hAnsi="Times New Roman" w:cs="Times New Roman"/>
          <w:sz w:val="28"/>
          <w:szCs w:val="28"/>
        </w:rPr>
        <w:t xml:space="preserve"> достигло 19,8 милли</w:t>
      </w:r>
      <w:r w:rsidR="00886B68" w:rsidRPr="0066123F">
        <w:rPr>
          <w:rFonts w:ascii="Times New Roman" w:hAnsi="Times New Roman" w:cs="Times New Roman"/>
          <w:sz w:val="28"/>
          <w:szCs w:val="28"/>
        </w:rPr>
        <w:t>она человек.  Однако социологи считают, что расчёт чиновников минимального прожи</w:t>
      </w:r>
      <w:r w:rsidR="00501B99" w:rsidRPr="0066123F">
        <w:rPr>
          <w:rFonts w:ascii="Times New Roman" w:hAnsi="Times New Roman" w:cs="Times New Roman"/>
          <w:sz w:val="28"/>
          <w:szCs w:val="28"/>
        </w:rPr>
        <w:t>точного уровня искажён и предлагают выжить</w:t>
      </w:r>
      <w:r w:rsidR="00886B68" w:rsidRPr="0066123F">
        <w:rPr>
          <w:rFonts w:ascii="Times New Roman" w:hAnsi="Times New Roman" w:cs="Times New Roman"/>
          <w:sz w:val="28"/>
          <w:szCs w:val="28"/>
        </w:rPr>
        <w:t xml:space="preserve"> им на этом уровне хотя бы один месяц</w:t>
      </w:r>
      <w:r w:rsidR="00501B99" w:rsidRPr="0066123F">
        <w:rPr>
          <w:rFonts w:ascii="Times New Roman" w:hAnsi="Times New Roman" w:cs="Times New Roman"/>
          <w:sz w:val="28"/>
          <w:szCs w:val="28"/>
        </w:rPr>
        <w:t>.</w:t>
      </w:r>
      <w:r w:rsidR="000A7942" w:rsidRPr="0066123F">
        <w:rPr>
          <w:rFonts w:ascii="Times New Roman" w:hAnsi="Times New Roman" w:cs="Times New Roman"/>
          <w:sz w:val="28"/>
          <w:szCs w:val="28"/>
        </w:rPr>
        <w:t xml:space="preserve"> Они считают, что нормальный уровень нынешней семье из трёх человек в РФ может обеспечить заработок 75,9 тысяч рублей, по данным центра социологических исследований эта цифра составляет 120 тысяч рублей.</w:t>
      </w:r>
    </w:p>
    <w:p w:rsidR="00E046D2" w:rsidRPr="0066123F" w:rsidRDefault="00501B99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 Расчёты по методике </w:t>
      </w:r>
      <w:r w:rsidR="00E046D2" w:rsidRPr="0066123F">
        <w:rPr>
          <w:rFonts w:ascii="Times New Roman" w:hAnsi="Times New Roman" w:cs="Times New Roman"/>
          <w:sz w:val="28"/>
          <w:szCs w:val="28"/>
        </w:rPr>
        <w:t>Вс</w:t>
      </w:r>
      <w:r w:rsidRPr="0066123F">
        <w:rPr>
          <w:rFonts w:ascii="Times New Roman" w:hAnsi="Times New Roman" w:cs="Times New Roman"/>
          <w:sz w:val="28"/>
          <w:szCs w:val="28"/>
        </w:rPr>
        <w:t xml:space="preserve">емирного банка </w:t>
      </w:r>
      <w:r w:rsidR="0077343A" w:rsidRPr="0066123F">
        <w:rPr>
          <w:rFonts w:ascii="Times New Roman" w:hAnsi="Times New Roman" w:cs="Times New Roman"/>
          <w:sz w:val="28"/>
          <w:szCs w:val="28"/>
        </w:rPr>
        <w:t xml:space="preserve"> приводят к 13,5 процентам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 бедных</w:t>
      </w:r>
      <w:r w:rsidRPr="0066123F">
        <w:rPr>
          <w:rFonts w:ascii="Times New Roman" w:hAnsi="Times New Roman" w:cs="Times New Roman"/>
          <w:sz w:val="28"/>
          <w:szCs w:val="28"/>
        </w:rPr>
        <w:t xml:space="preserve"> в США, а  в России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— </w:t>
      </w:r>
      <w:r w:rsidR="0077343A" w:rsidRPr="0066123F">
        <w:rPr>
          <w:rFonts w:ascii="Times New Roman" w:hAnsi="Times New Roman" w:cs="Times New Roman"/>
          <w:sz w:val="28"/>
          <w:szCs w:val="28"/>
        </w:rPr>
        <w:t>к 46 процентам</w:t>
      </w:r>
      <w:r w:rsidR="00E046D2" w:rsidRPr="0066123F">
        <w:rPr>
          <w:rFonts w:ascii="Times New Roman" w:hAnsi="Times New Roman" w:cs="Times New Roman"/>
          <w:sz w:val="28"/>
          <w:szCs w:val="28"/>
        </w:rPr>
        <w:t>.</w:t>
      </w:r>
    </w:p>
    <w:p w:rsidR="00E046D2" w:rsidRPr="0066123F" w:rsidRDefault="00501B99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При этом, доходы бедных в западных странах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 выше, чем у нас в стране.</w:t>
      </w:r>
      <w:r w:rsidRPr="0066123F">
        <w:rPr>
          <w:rFonts w:ascii="Times New Roman" w:hAnsi="Times New Roman" w:cs="Times New Roman"/>
          <w:sz w:val="28"/>
          <w:szCs w:val="28"/>
        </w:rPr>
        <w:t xml:space="preserve"> Усугубило эту нерадостную картину заявление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 вице</w:t>
      </w:r>
      <w:r w:rsidR="00EC4C99" w:rsidRPr="0066123F">
        <w:rPr>
          <w:rFonts w:ascii="Times New Roman" w:hAnsi="Times New Roman" w:cs="Times New Roman"/>
          <w:sz w:val="28"/>
          <w:szCs w:val="28"/>
        </w:rPr>
        <w:t xml:space="preserve">-премьера Ольги </w:t>
      </w:r>
      <w:r w:rsidR="00EC4C99" w:rsidRPr="0066123F">
        <w:rPr>
          <w:rFonts w:ascii="Times New Roman" w:hAnsi="Times New Roman" w:cs="Times New Roman"/>
          <w:sz w:val="28"/>
          <w:szCs w:val="28"/>
        </w:rPr>
        <w:lastRenderedPageBreak/>
        <w:t>Голодец: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EC4C99" w:rsidRPr="0066123F">
        <w:rPr>
          <w:rFonts w:ascii="Times New Roman" w:hAnsi="Times New Roman" w:cs="Times New Roman"/>
          <w:sz w:val="28"/>
          <w:szCs w:val="28"/>
        </w:rPr>
        <w:t>«Р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оссийская бедность </w:t>
      </w:r>
      <w:r w:rsidR="003718A0" w:rsidRPr="0066123F">
        <w:rPr>
          <w:rFonts w:ascii="Times New Roman" w:hAnsi="Times New Roman" w:cs="Times New Roman"/>
          <w:sz w:val="28"/>
          <w:szCs w:val="28"/>
        </w:rPr>
        <w:t>-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 трудовая</w:t>
      </w:r>
      <w:r w:rsidR="00EC4C99" w:rsidRPr="0066123F">
        <w:rPr>
          <w:rFonts w:ascii="Times New Roman" w:hAnsi="Times New Roman" w:cs="Times New Roman"/>
          <w:sz w:val="28"/>
          <w:szCs w:val="28"/>
        </w:rPr>
        <w:t xml:space="preserve"> (работающих)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 и этим отличается от других стран</w:t>
      </w:r>
      <w:r w:rsidR="00EC4C99" w:rsidRPr="0066123F">
        <w:rPr>
          <w:rFonts w:ascii="Times New Roman" w:hAnsi="Times New Roman" w:cs="Times New Roman"/>
          <w:sz w:val="28"/>
          <w:szCs w:val="28"/>
        </w:rPr>
        <w:t>».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EC4C99" w:rsidRPr="0066123F">
        <w:rPr>
          <w:rFonts w:ascii="Times New Roman" w:hAnsi="Times New Roman" w:cs="Times New Roman"/>
          <w:sz w:val="28"/>
          <w:szCs w:val="28"/>
        </w:rPr>
        <w:t xml:space="preserve"> Государство  делает работающего </w:t>
      </w:r>
      <w:r w:rsidR="00E046D2" w:rsidRPr="0066123F">
        <w:rPr>
          <w:rFonts w:ascii="Times New Roman" w:hAnsi="Times New Roman" w:cs="Times New Roman"/>
          <w:sz w:val="28"/>
          <w:szCs w:val="28"/>
        </w:rPr>
        <w:t>человек</w:t>
      </w:r>
      <w:r w:rsidR="00EC4C99" w:rsidRPr="0066123F">
        <w:rPr>
          <w:rFonts w:ascii="Times New Roman" w:hAnsi="Times New Roman" w:cs="Times New Roman"/>
          <w:sz w:val="28"/>
          <w:szCs w:val="28"/>
        </w:rPr>
        <w:t>а  бедным, потому что минимальный установленный чиновниками размер оплаты труда ниже прожиточного минимума.</w:t>
      </w:r>
      <w:r w:rsidR="00E046D2" w:rsidRPr="0066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C5" w:rsidRPr="0066123F" w:rsidRDefault="0077343A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Социальную напряжённость в стране усиливает безработица.</w:t>
      </w:r>
      <w:r w:rsidR="009E63DE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B20797" w:rsidRPr="0066123F">
        <w:rPr>
          <w:rFonts w:ascii="Times New Roman" w:hAnsi="Times New Roman" w:cs="Times New Roman"/>
          <w:sz w:val="28"/>
          <w:szCs w:val="28"/>
        </w:rPr>
        <w:t>Средний у</w:t>
      </w:r>
      <w:r w:rsidR="009E63DE" w:rsidRPr="0066123F">
        <w:rPr>
          <w:rFonts w:ascii="Times New Roman" w:hAnsi="Times New Roman" w:cs="Times New Roman"/>
          <w:sz w:val="28"/>
          <w:szCs w:val="28"/>
        </w:rPr>
        <w:t>ровень безрабо</w:t>
      </w:r>
      <w:r w:rsidR="00B20797" w:rsidRPr="0066123F">
        <w:rPr>
          <w:rFonts w:ascii="Times New Roman" w:hAnsi="Times New Roman" w:cs="Times New Roman"/>
          <w:sz w:val="28"/>
          <w:szCs w:val="28"/>
        </w:rPr>
        <w:t>тицы в стране по отчету</w:t>
      </w:r>
      <w:r w:rsidR="009E63DE" w:rsidRPr="0066123F">
        <w:rPr>
          <w:rFonts w:ascii="Times New Roman" w:hAnsi="Times New Roman" w:cs="Times New Roman"/>
          <w:sz w:val="28"/>
          <w:szCs w:val="28"/>
        </w:rPr>
        <w:t xml:space="preserve"> Росстата в 2018 году 4,9%</w:t>
      </w:r>
      <w:r w:rsidR="00B20797" w:rsidRPr="0066123F">
        <w:rPr>
          <w:rFonts w:ascii="Times New Roman" w:hAnsi="Times New Roman" w:cs="Times New Roman"/>
          <w:sz w:val="28"/>
          <w:szCs w:val="28"/>
        </w:rPr>
        <w:t xml:space="preserve"> и имеет значительный разброс в регионах. Так, в Карелия 7,5%, в Ненецкиом АО 8,4%, в Тыве 18,8%, в Забайкальском крае 10,8%. В небольших городах она может превышать 30 и более процентов после развала промышленного предприятия города. Если учитывать данные о временных работах</w:t>
      </w:r>
      <w:r w:rsidR="00BA5FF4" w:rsidRPr="0066123F">
        <w:rPr>
          <w:rFonts w:ascii="Times New Roman" w:hAnsi="Times New Roman" w:cs="Times New Roman"/>
          <w:sz w:val="28"/>
          <w:szCs w:val="28"/>
        </w:rPr>
        <w:t>, то безработица доходит до 20 процентов. По данным социологических опросов среди молодёжи безработица доходит до 25 процентов,</w:t>
      </w:r>
      <w:r w:rsidR="00684D45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3718A0" w:rsidRPr="0066123F">
        <w:rPr>
          <w:rFonts w:ascii="Times New Roman" w:hAnsi="Times New Roman" w:cs="Times New Roman"/>
          <w:sz w:val="28"/>
          <w:szCs w:val="28"/>
        </w:rPr>
        <w:t>д</w:t>
      </w:r>
      <w:r w:rsidR="00684D45" w:rsidRPr="0066123F">
        <w:rPr>
          <w:rFonts w:ascii="Times New Roman" w:hAnsi="Times New Roman" w:cs="Times New Roman"/>
          <w:sz w:val="28"/>
          <w:szCs w:val="28"/>
        </w:rPr>
        <w:t xml:space="preserve">о 50 процентов специалистов </w:t>
      </w:r>
      <w:r w:rsidR="00BA5FF4" w:rsidRPr="0066123F">
        <w:rPr>
          <w:rFonts w:ascii="Times New Roman" w:hAnsi="Times New Roman" w:cs="Times New Roman"/>
          <w:sz w:val="28"/>
          <w:szCs w:val="28"/>
        </w:rPr>
        <w:t xml:space="preserve">работают не по полученной в ВУЗе профессии. </w:t>
      </w:r>
    </w:p>
    <w:p w:rsidR="006511C5" w:rsidRPr="0066123F" w:rsidRDefault="003718A0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Российский «</w:t>
      </w:r>
      <w:r w:rsidR="00BA5FF4" w:rsidRPr="0066123F">
        <w:rPr>
          <w:rFonts w:ascii="Times New Roman" w:hAnsi="Times New Roman" w:cs="Times New Roman"/>
          <w:sz w:val="28"/>
          <w:szCs w:val="28"/>
        </w:rPr>
        <w:t>Белый дом</w:t>
      </w:r>
      <w:r w:rsidRPr="0066123F">
        <w:rPr>
          <w:rFonts w:ascii="Times New Roman" w:hAnsi="Times New Roman" w:cs="Times New Roman"/>
          <w:sz w:val="28"/>
          <w:szCs w:val="28"/>
        </w:rPr>
        <w:t>»</w:t>
      </w:r>
      <w:r w:rsidR="00BA5FF4" w:rsidRPr="0066123F">
        <w:rPr>
          <w:rFonts w:ascii="Times New Roman" w:hAnsi="Times New Roman" w:cs="Times New Roman"/>
          <w:sz w:val="28"/>
          <w:szCs w:val="28"/>
        </w:rPr>
        <w:t xml:space="preserve"> не в состоянии сохранить интеллектуальный потенци</w:t>
      </w:r>
      <w:r w:rsidR="00684D45" w:rsidRPr="0066123F">
        <w:rPr>
          <w:rFonts w:ascii="Times New Roman" w:hAnsi="Times New Roman" w:cs="Times New Roman"/>
          <w:sz w:val="28"/>
          <w:szCs w:val="28"/>
        </w:rPr>
        <w:t>ал. Молодые учёные уезжают за ру</w:t>
      </w:r>
      <w:r w:rsidR="00BA5FF4" w:rsidRPr="0066123F">
        <w:rPr>
          <w:rFonts w:ascii="Times New Roman" w:hAnsi="Times New Roman" w:cs="Times New Roman"/>
          <w:sz w:val="28"/>
          <w:szCs w:val="28"/>
        </w:rPr>
        <w:t>беж</w:t>
      </w:r>
      <w:r w:rsidR="00684D45" w:rsidRPr="0066123F">
        <w:rPr>
          <w:rFonts w:ascii="Times New Roman" w:hAnsi="Times New Roman" w:cs="Times New Roman"/>
          <w:sz w:val="28"/>
          <w:szCs w:val="28"/>
        </w:rPr>
        <w:t xml:space="preserve">. В лихие 90-е уезжали научные школы, целиком институты. Даже из Центрального института </w:t>
      </w:r>
      <w:r w:rsidR="007C0565" w:rsidRPr="0066123F">
        <w:rPr>
          <w:rFonts w:ascii="Times New Roman" w:hAnsi="Times New Roman" w:cs="Times New Roman"/>
          <w:sz w:val="28"/>
          <w:szCs w:val="28"/>
        </w:rPr>
        <w:t xml:space="preserve">ЗАТО </w:t>
      </w:r>
      <w:r w:rsidR="00684D45" w:rsidRPr="0066123F">
        <w:rPr>
          <w:rFonts w:ascii="Times New Roman" w:hAnsi="Times New Roman" w:cs="Times New Roman"/>
          <w:sz w:val="28"/>
          <w:szCs w:val="28"/>
        </w:rPr>
        <w:t>Арзамас-16 в 1991-1996 годах выехало в США примерно 5000 человек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684D45" w:rsidRPr="0066123F">
        <w:rPr>
          <w:rFonts w:ascii="Times New Roman" w:hAnsi="Times New Roman" w:cs="Times New Roman"/>
          <w:sz w:val="28"/>
          <w:szCs w:val="28"/>
        </w:rPr>
        <w:t>-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684D45" w:rsidRPr="0066123F">
        <w:rPr>
          <w:rFonts w:ascii="Times New Roman" w:hAnsi="Times New Roman" w:cs="Times New Roman"/>
          <w:sz w:val="28"/>
          <w:szCs w:val="28"/>
        </w:rPr>
        <w:t>ядерных специалистов, по предательскому согласованию с правительством РФ</w:t>
      </w:r>
      <w:r w:rsidR="006511C5" w:rsidRPr="0066123F">
        <w:rPr>
          <w:rFonts w:ascii="Times New Roman" w:hAnsi="Times New Roman" w:cs="Times New Roman"/>
          <w:sz w:val="28"/>
          <w:szCs w:val="28"/>
        </w:rPr>
        <w:t xml:space="preserve"> утекли ядерные секреты</w:t>
      </w:r>
      <w:r w:rsidR="00684D45" w:rsidRPr="0066123F">
        <w:rPr>
          <w:rFonts w:ascii="Times New Roman" w:hAnsi="Times New Roman" w:cs="Times New Roman"/>
          <w:sz w:val="28"/>
          <w:szCs w:val="28"/>
        </w:rPr>
        <w:t>. За последние 10 лет по разным источникам выехало 500-800 тысяч молодых учёных. За последние 15-20 лет треть молодых учёных</w:t>
      </w:r>
      <w:r w:rsidR="003B5AC2" w:rsidRPr="0066123F">
        <w:rPr>
          <w:rFonts w:ascii="Times New Roman" w:hAnsi="Times New Roman" w:cs="Times New Roman"/>
          <w:sz w:val="28"/>
          <w:szCs w:val="28"/>
        </w:rPr>
        <w:t xml:space="preserve"> РАН</w:t>
      </w:r>
      <w:r w:rsidR="00684D45" w:rsidRPr="0066123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6123F">
          <w:rPr>
            <w:rStyle w:val="a3"/>
            <w:rFonts w:ascii="Times New Roman" w:hAnsi="Times New Roman" w:cs="Times New Roman"/>
            <w:sz w:val="28"/>
            <w:szCs w:val="28"/>
          </w:rPr>
          <w:t>уехали</w:t>
        </w:r>
      </w:hyperlink>
      <w:r w:rsidR="00684D45" w:rsidRPr="0066123F">
        <w:rPr>
          <w:rFonts w:ascii="Times New Roman" w:hAnsi="Times New Roman" w:cs="Times New Roman"/>
          <w:sz w:val="28"/>
          <w:szCs w:val="28"/>
        </w:rPr>
        <w:t xml:space="preserve"> за рубеж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6511C5" w:rsidRPr="0066123F">
        <w:rPr>
          <w:rFonts w:ascii="Times New Roman" w:hAnsi="Times New Roman" w:cs="Times New Roman"/>
          <w:sz w:val="28"/>
          <w:szCs w:val="28"/>
        </w:rPr>
        <w:t>(заместитель директора института США В.Сутян,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6511C5" w:rsidRPr="0066123F">
        <w:rPr>
          <w:rFonts w:ascii="Times New Roman" w:hAnsi="Times New Roman" w:cs="Times New Roman"/>
          <w:sz w:val="28"/>
          <w:szCs w:val="28"/>
        </w:rPr>
        <w:t>вице-президент РАН В.Козлов).</w:t>
      </w:r>
    </w:p>
    <w:p w:rsidR="00B20797" w:rsidRPr="0066123F" w:rsidRDefault="00AC01FD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Возникла ситуация в стране, когда н</w:t>
      </w:r>
      <w:r w:rsidR="006511C5" w:rsidRPr="0066123F">
        <w:rPr>
          <w:rFonts w:ascii="Times New Roman" w:hAnsi="Times New Roman" w:cs="Times New Roman"/>
          <w:sz w:val="28"/>
          <w:szCs w:val="28"/>
        </w:rPr>
        <w:t>еобходимо восстанавливать интеллектуальный потенциал отечества, формируя молодых учёных. Их надо готовить, готовить по специальной методике силами профессионалов</w:t>
      </w:r>
      <w:r w:rsidR="000A7942" w:rsidRPr="0066123F">
        <w:rPr>
          <w:rFonts w:ascii="Times New Roman" w:hAnsi="Times New Roman" w:cs="Times New Roman"/>
          <w:sz w:val="28"/>
          <w:szCs w:val="28"/>
        </w:rPr>
        <w:t>, например, на базе МФТИ, МИФИ, МГУ</w:t>
      </w:r>
      <w:r w:rsidR="006511C5" w:rsidRPr="0066123F">
        <w:rPr>
          <w:rFonts w:ascii="Times New Roman" w:hAnsi="Times New Roman" w:cs="Times New Roman"/>
          <w:sz w:val="28"/>
          <w:szCs w:val="28"/>
        </w:rPr>
        <w:t>. Для этого н</w:t>
      </w:r>
      <w:r w:rsidR="003B5AC2" w:rsidRPr="0066123F">
        <w:rPr>
          <w:rFonts w:ascii="Times New Roman" w:hAnsi="Times New Roman" w:cs="Times New Roman"/>
          <w:sz w:val="28"/>
          <w:szCs w:val="28"/>
        </w:rPr>
        <w:t>ам осталось 5-7 лет</w:t>
      </w:r>
      <w:r w:rsidR="006511C5" w:rsidRPr="0066123F">
        <w:rPr>
          <w:rFonts w:ascii="Times New Roman" w:hAnsi="Times New Roman" w:cs="Times New Roman"/>
          <w:sz w:val="28"/>
          <w:szCs w:val="28"/>
        </w:rPr>
        <w:t>, пока живы старые специалисты, имеющие необходимый опыт работы</w:t>
      </w:r>
      <w:r w:rsidR="003B5AC2" w:rsidRPr="0066123F">
        <w:rPr>
          <w:rFonts w:ascii="Times New Roman" w:hAnsi="Times New Roman" w:cs="Times New Roman"/>
          <w:sz w:val="28"/>
          <w:szCs w:val="28"/>
        </w:rPr>
        <w:t>.</w:t>
      </w:r>
      <w:r w:rsidR="00684D45" w:rsidRPr="0066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53E" w:rsidRPr="0066123F" w:rsidRDefault="000A7942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Я думаю 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66123F">
        <w:rPr>
          <w:rFonts w:ascii="Times New Roman" w:hAnsi="Times New Roman" w:cs="Times New Roman"/>
          <w:sz w:val="28"/>
          <w:szCs w:val="28"/>
        </w:rPr>
        <w:t>необходимо остановиться на существенно</w:t>
      </w:r>
      <w:r w:rsidR="007C0565" w:rsidRPr="0066123F">
        <w:rPr>
          <w:rFonts w:ascii="Times New Roman" w:hAnsi="Times New Roman" w:cs="Times New Roman"/>
          <w:sz w:val="28"/>
          <w:szCs w:val="28"/>
        </w:rPr>
        <w:t>й</w:t>
      </w:r>
      <w:r w:rsidRPr="0066123F">
        <w:rPr>
          <w:rFonts w:ascii="Times New Roman" w:hAnsi="Times New Roman" w:cs="Times New Roman"/>
          <w:sz w:val="28"/>
          <w:szCs w:val="28"/>
        </w:rPr>
        <w:t xml:space="preserve"> стороне жизни общества 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- </w:t>
      </w:r>
      <w:r w:rsidRPr="0066123F">
        <w:rPr>
          <w:rFonts w:ascii="Times New Roman" w:hAnsi="Times New Roman" w:cs="Times New Roman"/>
          <w:sz w:val="28"/>
          <w:szCs w:val="28"/>
        </w:rPr>
        <w:t>наличие работающих заводов</w:t>
      </w:r>
      <w:r w:rsidR="0017065B" w:rsidRPr="0066123F">
        <w:rPr>
          <w:rFonts w:ascii="Times New Roman" w:hAnsi="Times New Roman" w:cs="Times New Roman"/>
          <w:sz w:val="28"/>
          <w:szCs w:val="28"/>
        </w:rPr>
        <w:t xml:space="preserve">, </w:t>
      </w:r>
      <w:r w:rsidR="007C0565" w:rsidRPr="0066123F">
        <w:rPr>
          <w:rFonts w:ascii="Times New Roman" w:hAnsi="Times New Roman" w:cs="Times New Roman"/>
          <w:sz w:val="28"/>
          <w:szCs w:val="28"/>
        </w:rPr>
        <w:t>дающих</w:t>
      </w:r>
      <w:r w:rsidR="0017065B" w:rsidRPr="0066123F">
        <w:rPr>
          <w:rFonts w:ascii="Times New Roman" w:hAnsi="Times New Roman" w:cs="Times New Roman"/>
          <w:sz w:val="28"/>
          <w:szCs w:val="28"/>
        </w:rPr>
        <w:t xml:space="preserve"> людям работу, достойный заработок,  позволяющий содержать семью, обеспечивать будущее детям. Во времена СССР системообразующий</w:t>
      </w:r>
      <w:r w:rsidR="00AC01FD" w:rsidRPr="0066123F">
        <w:rPr>
          <w:rFonts w:ascii="Times New Roman" w:hAnsi="Times New Roman" w:cs="Times New Roman"/>
          <w:sz w:val="28"/>
          <w:szCs w:val="28"/>
        </w:rPr>
        <w:t xml:space="preserve"> источник жизни городов –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AC01FD" w:rsidRPr="0066123F">
        <w:rPr>
          <w:rFonts w:ascii="Times New Roman" w:hAnsi="Times New Roman" w:cs="Times New Roman"/>
          <w:sz w:val="28"/>
          <w:szCs w:val="28"/>
        </w:rPr>
        <w:t>заводы.</w:t>
      </w:r>
      <w:r w:rsidR="0017065B" w:rsidRPr="0066123F">
        <w:rPr>
          <w:rFonts w:ascii="Times New Roman" w:hAnsi="Times New Roman" w:cs="Times New Roman"/>
          <w:sz w:val="28"/>
          <w:szCs w:val="28"/>
        </w:rPr>
        <w:t xml:space="preserve"> Они были практически в каждом городе. За прошедшие 28 лет</w:t>
      </w:r>
      <w:r w:rsidR="00BA31C8" w:rsidRPr="0066123F">
        <w:rPr>
          <w:rFonts w:ascii="Times New Roman" w:hAnsi="Times New Roman" w:cs="Times New Roman"/>
          <w:sz w:val="28"/>
          <w:szCs w:val="28"/>
        </w:rPr>
        <w:t>, по</w:t>
      </w:r>
      <w:r w:rsidR="007C0565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BA31C8" w:rsidRPr="0066123F">
        <w:rPr>
          <w:rFonts w:ascii="Times New Roman" w:hAnsi="Times New Roman" w:cs="Times New Roman"/>
          <w:sz w:val="28"/>
          <w:szCs w:val="28"/>
        </w:rPr>
        <w:t>данным профессора В.Симчера из 30,5 тысяч промышленных заводов</w:t>
      </w:r>
      <w:r w:rsidR="007C0565" w:rsidRPr="0066123F">
        <w:rPr>
          <w:rFonts w:ascii="Times New Roman" w:hAnsi="Times New Roman" w:cs="Times New Roman"/>
          <w:sz w:val="28"/>
          <w:szCs w:val="28"/>
        </w:rPr>
        <w:t xml:space="preserve"> в 1990 году сохранилось 10-12%</w:t>
      </w:r>
      <w:r w:rsidR="00AC01FD" w:rsidRPr="0066123F">
        <w:rPr>
          <w:rFonts w:ascii="Times New Roman" w:hAnsi="Times New Roman" w:cs="Times New Roman"/>
          <w:sz w:val="28"/>
          <w:szCs w:val="28"/>
        </w:rPr>
        <w:t xml:space="preserve">. </w:t>
      </w:r>
      <w:r w:rsidR="00BA31C8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AC01FD" w:rsidRPr="0066123F">
        <w:rPr>
          <w:rFonts w:ascii="Times New Roman" w:hAnsi="Times New Roman" w:cs="Times New Roman"/>
          <w:sz w:val="28"/>
          <w:szCs w:val="28"/>
        </w:rPr>
        <w:t>В</w:t>
      </w:r>
      <w:r w:rsidR="007C0565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BA31C8" w:rsidRPr="0066123F">
        <w:rPr>
          <w:rFonts w:ascii="Times New Roman" w:hAnsi="Times New Roman" w:cs="Times New Roman"/>
          <w:sz w:val="28"/>
          <w:szCs w:val="28"/>
        </w:rPr>
        <w:t xml:space="preserve">тяжёлой машиностроительной отрасли  «… </w:t>
      </w:r>
      <w:r w:rsidR="00AC01FD" w:rsidRPr="0066123F">
        <w:rPr>
          <w:rFonts w:ascii="Times New Roman" w:hAnsi="Times New Roman" w:cs="Times New Roman"/>
          <w:sz w:val="28"/>
          <w:szCs w:val="28"/>
        </w:rPr>
        <w:t xml:space="preserve">было </w:t>
      </w:r>
      <w:r w:rsidR="00BA31C8" w:rsidRPr="0066123F">
        <w:rPr>
          <w:rFonts w:ascii="Times New Roman" w:hAnsi="Times New Roman" w:cs="Times New Roman"/>
          <w:sz w:val="28"/>
          <w:szCs w:val="28"/>
        </w:rPr>
        <w:t xml:space="preserve">4,5 тыс. крупных и крупнейших, с численностью занятых на каждом до 5 тыс. человек, на долю которых приходилось свыше 55% всех работников промышленности и более половины общего объёма </w:t>
      </w:r>
      <w:r w:rsidR="00BA31C8" w:rsidRPr="0066123F">
        <w:rPr>
          <w:rFonts w:ascii="Times New Roman" w:hAnsi="Times New Roman" w:cs="Times New Roman"/>
          <w:sz w:val="28"/>
          <w:szCs w:val="28"/>
        </w:rPr>
        <w:lastRenderedPageBreak/>
        <w:t>промышленной продукции. Ныне таких предприятий в России всего несколько сотен</w:t>
      </w:r>
      <w:r w:rsidR="00FC5699" w:rsidRPr="0066123F">
        <w:rPr>
          <w:rFonts w:ascii="Times New Roman" w:hAnsi="Times New Roman" w:cs="Times New Roman"/>
          <w:sz w:val="28"/>
          <w:szCs w:val="28"/>
        </w:rPr>
        <w:t>»</w:t>
      </w:r>
      <w:r w:rsidR="00BA31C8" w:rsidRPr="0066123F">
        <w:rPr>
          <w:rFonts w:ascii="Times New Roman" w:hAnsi="Times New Roman" w:cs="Times New Roman"/>
          <w:sz w:val="28"/>
          <w:szCs w:val="28"/>
        </w:rPr>
        <w:t xml:space="preserve">. </w:t>
      </w:r>
      <w:r w:rsidR="00FC5699" w:rsidRPr="0066123F">
        <w:rPr>
          <w:rFonts w:ascii="Times New Roman" w:hAnsi="Times New Roman" w:cs="Times New Roman"/>
          <w:sz w:val="28"/>
          <w:szCs w:val="28"/>
        </w:rPr>
        <w:t xml:space="preserve"> Около 20 млн. инженеров и рабочих оказались на улице</w:t>
      </w:r>
      <w:r w:rsidR="00BA31C8" w:rsidRPr="0066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53E" w:rsidRPr="0066123F" w:rsidRDefault="00FC5699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Число квалифицированных рабочих и инженеров</w:t>
      </w:r>
      <w:r w:rsidR="007C0565" w:rsidRPr="0066123F">
        <w:rPr>
          <w:rFonts w:ascii="Times New Roman" w:hAnsi="Times New Roman" w:cs="Times New Roman"/>
          <w:sz w:val="28"/>
          <w:szCs w:val="28"/>
        </w:rPr>
        <w:t xml:space="preserve"> до государственного переворота</w:t>
      </w:r>
      <w:r w:rsidR="0073314D" w:rsidRPr="0066123F">
        <w:rPr>
          <w:rFonts w:ascii="Times New Roman" w:hAnsi="Times New Roman" w:cs="Times New Roman"/>
          <w:sz w:val="28"/>
          <w:szCs w:val="28"/>
        </w:rPr>
        <w:t xml:space="preserve"> в 1991 году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превышал</w:t>
      </w:r>
      <w:r w:rsidRPr="0066123F">
        <w:rPr>
          <w:rFonts w:ascii="Times New Roman" w:hAnsi="Times New Roman" w:cs="Times New Roman"/>
          <w:sz w:val="28"/>
          <w:szCs w:val="28"/>
        </w:rPr>
        <w:t>о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40 млн</w:t>
      </w:r>
      <w:r w:rsidR="00C242B9" w:rsidRPr="0066123F">
        <w:rPr>
          <w:rFonts w:ascii="Times New Roman" w:hAnsi="Times New Roman" w:cs="Times New Roman"/>
          <w:sz w:val="28"/>
          <w:szCs w:val="28"/>
        </w:rPr>
        <w:t>.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человек, половину которых составляли квалифиц</w:t>
      </w:r>
      <w:r w:rsidRPr="0066123F">
        <w:rPr>
          <w:rFonts w:ascii="Times New Roman" w:hAnsi="Times New Roman" w:cs="Times New Roman"/>
          <w:sz w:val="28"/>
          <w:szCs w:val="28"/>
        </w:rPr>
        <w:t>ированные специалисты. Все они</w:t>
      </w:r>
      <w:r w:rsidR="0028278E" w:rsidRPr="0066123F">
        <w:rPr>
          <w:rFonts w:ascii="Times New Roman" w:hAnsi="Times New Roman" w:cs="Times New Roman"/>
          <w:sz w:val="28"/>
          <w:szCs w:val="28"/>
        </w:rPr>
        <w:t xml:space="preserve"> получали достойные зарплаты</w:t>
      </w:r>
      <w:r w:rsidR="00AC01FD" w:rsidRPr="0066123F">
        <w:rPr>
          <w:rFonts w:ascii="Times New Roman" w:hAnsi="Times New Roman" w:cs="Times New Roman"/>
          <w:sz w:val="28"/>
          <w:szCs w:val="28"/>
        </w:rPr>
        <w:t>,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AC01FD" w:rsidRPr="0066123F">
        <w:rPr>
          <w:rFonts w:ascii="Times New Roman" w:hAnsi="Times New Roman" w:cs="Times New Roman"/>
          <w:sz w:val="28"/>
          <w:szCs w:val="28"/>
        </w:rPr>
        <w:t xml:space="preserve"> З</w:t>
      </w:r>
      <w:r w:rsidR="0073314D" w:rsidRPr="0066123F">
        <w:rPr>
          <w:rFonts w:ascii="Times New Roman" w:hAnsi="Times New Roman" w:cs="Times New Roman"/>
          <w:sz w:val="28"/>
          <w:szCs w:val="28"/>
        </w:rPr>
        <w:t>аработки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66123F">
        <w:rPr>
          <w:rFonts w:ascii="Times New Roman" w:hAnsi="Times New Roman" w:cs="Times New Roman"/>
          <w:sz w:val="28"/>
          <w:szCs w:val="28"/>
        </w:rPr>
        <w:t xml:space="preserve"> заводов не превышали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зарплаты самых высокооплачиваемых рабочих этих предприятий. В начале 1980-х</w:t>
      </w:r>
      <w:r w:rsidRPr="0066123F">
        <w:rPr>
          <w:rFonts w:ascii="Times New Roman" w:hAnsi="Times New Roman" w:cs="Times New Roman"/>
          <w:sz w:val="28"/>
          <w:szCs w:val="28"/>
        </w:rPr>
        <w:t xml:space="preserve"> зарплаты заводских работников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C242B9" w:rsidRPr="0066123F">
        <w:rPr>
          <w:rFonts w:ascii="Times New Roman" w:hAnsi="Times New Roman" w:cs="Times New Roman"/>
          <w:sz w:val="28"/>
          <w:szCs w:val="28"/>
        </w:rPr>
        <w:t>доходили до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500-1000</w:t>
      </w:r>
      <w:r w:rsidRPr="0066123F">
        <w:rPr>
          <w:rFonts w:ascii="Times New Roman" w:hAnsi="Times New Roman" w:cs="Times New Roman"/>
          <w:sz w:val="28"/>
          <w:szCs w:val="28"/>
        </w:rPr>
        <w:t xml:space="preserve"> советских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руб</w:t>
      </w:r>
      <w:r w:rsidRPr="0066123F">
        <w:rPr>
          <w:rFonts w:ascii="Times New Roman" w:hAnsi="Times New Roman" w:cs="Times New Roman"/>
          <w:sz w:val="28"/>
          <w:szCs w:val="28"/>
        </w:rPr>
        <w:t>лей. К этому можно добавить все виды бесплатного социального обеспечения</w:t>
      </w:r>
      <w:r w:rsidR="0028278E" w:rsidRPr="0066123F">
        <w:rPr>
          <w:rFonts w:ascii="Times New Roman" w:hAnsi="Times New Roman" w:cs="Times New Roman"/>
          <w:sz w:val="28"/>
          <w:szCs w:val="28"/>
        </w:rPr>
        <w:t>. Ж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изнь у высококвалифицированных рабочих </w:t>
      </w:r>
      <w:r w:rsidR="0028278E" w:rsidRPr="0066123F">
        <w:rPr>
          <w:rFonts w:ascii="Times New Roman" w:hAnsi="Times New Roman" w:cs="Times New Roman"/>
          <w:sz w:val="28"/>
          <w:szCs w:val="28"/>
        </w:rPr>
        <w:t>в СССР была достойной.</w:t>
      </w:r>
      <w:r w:rsidR="004F353E" w:rsidRPr="0066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78E" w:rsidRPr="0066123F" w:rsidRDefault="0028278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Огромные потери понесла Россия в ходе «ваучерной приватизации по Чубайсу» Доход казны от </w:t>
      </w:r>
      <w:r w:rsidR="00AC01FD" w:rsidRPr="0066123F">
        <w:rPr>
          <w:rFonts w:ascii="Times New Roman" w:hAnsi="Times New Roman" w:cs="Times New Roman"/>
          <w:sz w:val="28"/>
          <w:szCs w:val="28"/>
        </w:rPr>
        <w:t>«</w:t>
      </w:r>
      <w:r w:rsidRPr="0066123F">
        <w:rPr>
          <w:rFonts w:ascii="Times New Roman" w:hAnsi="Times New Roman" w:cs="Times New Roman"/>
          <w:sz w:val="28"/>
          <w:szCs w:val="28"/>
        </w:rPr>
        <w:t>ваучерной приватизации</w:t>
      </w:r>
      <w:r w:rsidR="00AC01FD" w:rsidRPr="0066123F">
        <w:rPr>
          <w:rFonts w:ascii="Times New Roman" w:hAnsi="Times New Roman" w:cs="Times New Roman"/>
          <w:sz w:val="28"/>
          <w:szCs w:val="28"/>
        </w:rPr>
        <w:t>»</w:t>
      </w:r>
      <w:r w:rsidRPr="0066123F">
        <w:rPr>
          <w:rFonts w:ascii="Times New Roman" w:hAnsi="Times New Roman" w:cs="Times New Roman"/>
          <w:sz w:val="28"/>
          <w:szCs w:val="28"/>
        </w:rPr>
        <w:t xml:space="preserve"> составил 2 трлн. рублей, т.е. 60 млрд</w:t>
      </w:r>
      <w:r w:rsidR="00C242B9" w:rsidRPr="0066123F">
        <w:rPr>
          <w:rFonts w:ascii="Times New Roman" w:hAnsi="Times New Roman" w:cs="Times New Roman"/>
          <w:sz w:val="28"/>
          <w:szCs w:val="28"/>
        </w:rPr>
        <w:t>.</w:t>
      </w:r>
      <w:r w:rsidRPr="0066123F">
        <w:rPr>
          <w:rFonts w:ascii="Times New Roman" w:hAnsi="Times New Roman" w:cs="Times New Roman"/>
          <w:sz w:val="28"/>
          <w:szCs w:val="28"/>
        </w:rPr>
        <w:t xml:space="preserve"> долл. По оценке, стоимость приватизированного имущества была занижена</w:t>
      </w:r>
      <w:r w:rsidR="0073314D" w:rsidRPr="0066123F">
        <w:rPr>
          <w:rFonts w:ascii="Times New Roman" w:hAnsi="Times New Roman" w:cs="Times New Roman"/>
          <w:sz w:val="28"/>
          <w:szCs w:val="28"/>
        </w:rPr>
        <w:t xml:space="preserve"> минимум</w:t>
      </w:r>
      <w:r w:rsidRPr="0066123F">
        <w:rPr>
          <w:rFonts w:ascii="Times New Roman" w:hAnsi="Times New Roman" w:cs="Times New Roman"/>
          <w:sz w:val="28"/>
          <w:szCs w:val="28"/>
        </w:rPr>
        <w:t xml:space="preserve"> в 10 раз и составляла 20 трлн</w:t>
      </w:r>
      <w:r w:rsidR="00C242B9" w:rsidRPr="0066123F">
        <w:rPr>
          <w:rFonts w:ascii="Times New Roman" w:hAnsi="Times New Roman" w:cs="Times New Roman"/>
          <w:sz w:val="28"/>
          <w:szCs w:val="28"/>
        </w:rPr>
        <w:t>.</w:t>
      </w:r>
      <w:r w:rsidRPr="0066123F">
        <w:rPr>
          <w:rFonts w:ascii="Times New Roman" w:hAnsi="Times New Roman" w:cs="Times New Roman"/>
          <w:sz w:val="28"/>
          <w:szCs w:val="28"/>
        </w:rPr>
        <w:t xml:space="preserve"> руб., или 600 млрд</w:t>
      </w:r>
      <w:r w:rsidR="00C242B9" w:rsidRPr="0066123F">
        <w:rPr>
          <w:rFonts w:ascii="Times New Roman" w:hAnsi="Times New Roman" w:cs="Times New Roman"/>
          <w:sz w:val="28"/>
          <w:szCs w:val="28"/>
        </w:rPr>
        <w:t>.</w:t>
      </w:r>
      <w:r w:rsidRPr="0066123F">
        <w:rPr>
          <w:rFonts w:ascii="Times New Roman" w:hAnsi="Times New Roman" w:cs="Times New Roman"/>
          <w:sz w:val="28"/>
          <w:szCs w:val="28"/>
        </w:rPr>
        <w:t xml:space="preserve"> долл. </w:t>
      </w:r>
    </w:p>
    <w:p w:rsidR="0028278E" w:rsidRPr="0066123F" w:rsidRDefault="0028278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В результате приватизации Россия по состоянию экономики оказалась отброшена к уровню 1970 годов</w:t>
      </w:r>
      <w:r w:rsidR="00C242B9" w:rsidRPr="0066123F">
        <w:rPr>
          <w:rFonts w:ascii="Times New Roman" w:hAnsi="Times New Roman" w:cs="Times New Roman"/>
          <w:sz w:val="28"/>
          <w:szCs w:val="28"/>
        </w:rPr>
        <w:t>.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4D" w:rsidRPr="0066123F" w:rsidRDefault="004F353E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 </w:t>
      </w:r>
      <w:r w:rsidR="00355C41" w:rsidRPr="0066123F">
        <w:rPr>
          <w:rFonts w:ascii="Times New Roman" w:hAnsi="Times New Roman" w:cs="Times New Roman"/>
          <w:sz w:val="28"/>
          <w:szCs w:val="28"/>
        </w:rPr>
        <w:t>Так, за «Норильский никель» бюджет получил 10 млн. рублей при рыночной цене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355C41" w:rsidRPr="0066123F">
        <w:rPr>
          <w:rFonts w:ascii="Times New Roman" w:hAnsi="Times New Roman" w:cs="Times New Roman"/>
          <w:sz w:val="28"/>
          <w:szCs w:val="28"/>
        </w:rPr>
        <w:t>15 800, «Сургутнефтегаз»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355C41" w:rsidRPr="0066123F">
        <w:rPr>
          <w:rFonts w:ascii="Times New Roman" w:hAnsi="Times New Roman" w:cs="Times New Roman"/>
          <w:sz w:val="28"/>
          <w:szCs w:val="28"/>
        </w:rPr>
        <w:t>-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355C41" w:rsidRPr="0066123F">
        <w:rPr>
          <w:rFonts w:ascii="Times New Roman" w:hAnsi="Times New Roman" w:cs="Times New Roman"/>
          <w:sz w:val="28"/>
          <w:szCs w:val="28"/>
        </w:rPr>
        <w:t>88,9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355C41" w:rsidRPr="0066123F">
        <w:rPr>
          <w:rFonts w:ascii="Times New Roman" w:hAnsi="Times New Roman" w:cs="Times New Roman"/>
          <w:sz w:val="28"/>
          <w:szCs w:val="28"/>
        </w:rPr>
        <w:t>млн. рублей при рыночной цене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355C41" w:rsidRPr="0066123F">
        <w:rPr>
          <w:rFonts w:ascii="Times New Roman" w:hAnsi="Times New Roman" w:cs="Times New Roman"/>
          <w:sz w:val="28"/>
          <w:szCs w:val="28"/>
        </w:rPr>
        <w:t>-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355C41" w:rsidRPr="0066123F">
        <w:rPr>
          <w:rFonts w:ascii="Times New Roman" w:hAnsi="Times New Roman" w:cs="Times New Roman"/>
          <w:sz w:val="28"/>
          <w:szCs w:val="28"/>
        </w:rPr>
        <w:t>11 200 млн. рублей</w:t>
      </w:r>
      <w:r w:rsidR="00C242B9" w:rsidRPr="0066123F">
        <w:rPr>
          <w:rFonts w:ascii="Times New Roman" w:hAnsi="Times New Roman" w:cs="Times New Roman"/>
          <w:sz w:val="28"/>
          <w:szCs w:val="28"/>
        </w:rPr>
        <w:t>,</w:t>
      </w:r>
      <w:r w:rsidR="00355C41" w:rsidRPr="0066123F">
        <w:rPr>
          <w:rFonts w:ascii="Times New Roman" w:hAnsi="Times New Roman" w:cs="Times New Roman"/>
          <w:sz w:val="28"/>
          <w:szCs w:val="28"/>
        </w:rPr>
        <w:t xml:space="preserve"> и так 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355C41" w:rsidRPr="0066123F">
        <w:rPr>
          <w:rFonts w:ascii="Times New Roman" w:hAnsi="Times New Roman" w:cs="Times New Roman"/>
          <w:sz w:val="28"/>
          <w:szCs w:val="28"/>
        </w:rPr>
        <w:t>выгодны</w:t>
      </w:r>
      <w:r w:rsidR="00C242B9" w:rsidRPr="0066123F">
        <w:rPr>
          <w:rFonts w:ascii="Times New Roman" w:hAnsi="Times New Roman" w:cs="Times New Roman"/>
          <w:sz w:val="28"/>
          <w:szCs w:val="28"/>
        </w:rPr>
        <w:t>м</w:t>
      </w:r>
      <w:r w:rsidR="00355C41" w:rsidRPr="0066123F">
        <w:rPr>
          <w:rFonts w:ascii="Times New Roman" w:hAnsi="Times New Roman" w:cs="Times New Roman"/>
          <w:sz w:val="28"/>
          <w:szCs w:val="28"/>
        </w:rPr>
        <w:t xml:space="preserve"> для дельцов предприятия</w:t>
      </w:r>
      <w:r w:rsidR="00C242B9" w:rsidRPr="0066123F">
        <w:rPr>
          <w:rFonts w:ascii="Times New Roman" w:hAnsi="Times New Roman" w:cs="Times New Roman"/>
          <w:sz w:val="28"/>
          <w:szCs w:val="28"/>
        </w:rPr>
        <w:t>м</w:t>
      </w:r>
      <w:r w:rsidR="00355C41" w:rsidRPr="0066123F">
        <w:rPr>
          <w:rFonts w:ascii="Times New Roman" w:hAnsi="Times New Roman" w:cs="Times New Roman"/>
          <w:sz w:val="28"/>
          <w:szCs w:val="28"/>
        </w:rPr>
        <w:t>. Огромная часть купленных за бесценок предприятий впоследствии, в угоду западным конку</w:t>
      </w:r>
      <w:r w:rsidR="0073314D" w:rsidRPr="0066123F">
        <w:rPr>
          <w:rFonts w:ascii="Times New Roman" w:hAnsi="Times New Roman" w:cs="Times New Roman"/>
          <w:sz w:val="28"/>
          <w:szCs w:val="28"/>
        </w:rPr>
        <w:t>рентам и политикам,</w:t>
      </w:r>
      <w:r w:rsidR="00355C41" w:rsidRPr="0066123F">
        <w:rPr>
          <w:rFonts w:ascii="Times New Roman" w:hAnsi="Times New Roman" w:cs="Times New Roman"/>
          <w:sz w:val="28"/>
          <w:szCs w:val="28"/>
        </w:rPr>
        <w:t xml:space="preserve"> прекратила существование и была продана «на металл». </w:t>
      </w:r>
    </w:p>
    <w:p w:rsidR="0073314D" w:rsidRPr="0066123F" w:rsidRDefault="00904517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Я не хочу, чтобы у читателя возникло впечатление</w:t>
      </w:r>
      <w:r w:rsidR="0073314D" w:rsidRPr="0066123F">
        <w:rPr>
          <w:rFonts w:ascii="Times New Roman" w:hAnsi="Times New Roman" w:cs="Times New Roman"/>
          <w:sz w:val="28"/>
          <w:szCs w:val="28"/>
        </w:rPr>
        <w:t>,</w:t>
      </w:r>
      <w:r w:rsidRPr="0066123F">
        <w:rPr>
          <w:rFonts w:ascii="Times New Roman" w:hAnsi="Times New Roman" w:cs="Times New Roman"/>
          <w:sz w:val="28"/>
          <w:szCs w:val="28"/>
        </w:rPr>
        <w:t xml:space="preserve"> что автор 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видит </w:t>
      </w:r>
      <w:r w:rsidRPr="0066123F">
        <w:rPr>
          <w:rFonts w:ascii="Times New Roman" w:hAnsi="Times New Roman" w:cs="Times New Roman"/>
          <w:sz w:val="28"/>
          <w:szCs w:val="28"/>
        </w:rPr>
        <w:t>картины нашей жизни только в чёрном цвете. Этот цвет формирует обида за наше отечество, наш народ, руками которого горстка предателей инт</w:t>
      </w:r>
      <w:r w:rsidR="0073314D" w:rsidRPr="0066123F">
        <w:rPr>
          <w:rFonts w:ascii="Times New Roman" w:hAnsi="Times New Roman" w:cs="Times New Roman"/>
          <w:sz w:val="28"/>
          <w:szCs w:val="28"/>
        </w:rPr>
        <w:t xml:space="preserve">ересов государства отбросила </w:t>
      </w:r>
      <w:r w:rsidR="00AC01FD" w:rsidRPr="0066123F">
        <w:rPr>
          <w:rFonts w:ascii="Times New Roman" w:hAnsi="Times New Roman" w:cs="Times New Roman"/>
          <w:sz w:val="28"/>
          <w:szCs w:val="28"/>
        </w:rPr>
        <w:t>нас</w:t>
      </w:r>
      <w:r w:rsidR="0073314D" w:rsidRPr="0066123F">
        <w:rPr>
          <w:rFonts w:ascii="Times New Roman" w:hAnsi="Times New Roman" w:cs="Times New Roman"/>
          <w:sz w:val="28"/>
          <w:szCs w:val="28"/>
        </w:rPr>
        <w:t xml:space="preserve"> по</w:t>
      </w:r>
      <w:r w:rsidRPr="0066123F">
        <w:rPr>
          <w:rFonts w:ascii="Times New Roman" w:hAnsi="Times New Roman" w:cs="Times New Roman"/>
          <w:sz w:val="28"/>
          <w:szCs w:val="28"/>
        </w:rPr>
        <w:t xml:space="preserve"> уровню</w:t>
      </w:r>
      <w:r w:rsidR="0073314D" w:rsidRPr="0066123F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Pr="0066123F">
        <w:rPr>
          <w:rFonts w:ascii="Times New Roman" w:hAnsi="Times New Roman" w:cs="Times New Roman"/>
          <w:sz w:val="28"/>
          <w:szCs w:val="28"/>
        </w:rPr>
        <w:t xml:space="preserve"> развития  на десятилетия назад и привела к потерям жизни многих миллионов коренного населения России.  </w:t>
      </w:r>
    </w:p>
    <w:p w:rsidR="004F353E" w:rsidRPr="0066123F" w:rsidRDefault="00904517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Ростки света пробивают себе дорогу</w:t>
      </w:r>
      <w:r w:rsidR="00C60ED9" w:rsidRPr="0066123F">
        <w:rPr>
          <w:rFonts w:ascii="Times New Roman" w:hAnsi="Times New Roman" w:cs="Times New Roman"/>
          <w:sz w:val="28"/>
          <w:szCs w:val="28"/>
        </w:rPr>
        <w:t>: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C60ED9" w:rsidRPr="0066123F">
        <w:rPr>
          <w:rFonts w:ascii="Times New Roman" w:hAnsi="Times New Roman" w:cs="Times New Roman"/>
          <w:sz w:val="28"/>
          <w:szCs w:val="28"/>
        </w:rPr>
        <w:t xml:space="preserve">воссоединения Крыма, быстрое строительство Керченского моста, быстрое строительство объездной магистрали вокруг Украины. </w:t>
      </w:r>
      <w:r w:rsidR="00C242B9" w:rsidRPr="0066123F">
        <w:rPr>
          <w:rFonts w:ascii="Times New Roman" w:hAnsi="Times New Roman" w:cs="Times New Roman"/>
          <w:color w:val="C00000"/>
          <w:sz w:val="28"/>
          <w:szCs w:val="28"/>
        </w:rPr>
        <w:t>Отдельные успехи в ВПК за счет, кстати, советских наработок и по прежним лекалам организации научных разработок и производств.</w:t>
      </w:r>
      <w:r w:rsidR="00C242B9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C60ED9" w:rsidRPr="0066123F">
        <w:rPr>
          <w:rFonts w:ascii="Times New Roman" w:hAnsi="Times New Roman" w:cs="Times New Roman"/>
          <w:sz w:val="28"/>
          <w:szCs w:val="28"/>
        </w:rPr>
        <w:t>Значит, если крайне необходимо, можем! Может быть</w:t>
      </w:r>
      <w:r w:rsidR="00C242B9" w:rsidRPr="0066123F">
        <w:rPr>
          <w:rFonts w:ascii="Times New Roman" w:hAnsi="Times New Roman" w:cs="Times New Roman"/>
          <w:sz w:val="28"/>
          <w:szCs w:val="28"/>
        </w:rPr>
        <w:t>,</w:t>
      </w:r>
      <w:r w:rsidR="00C60ED9" w:rsidRPr="0066123F">
        <w:rPr>
          <w:rFonts w:ascii="Times New Roman" w:hAnsi="Times New Roman" w:cs="Times New Roman"/>
          <w:sz w:val="28"/>
          <w:szCs w:val="28"/>
        </w:rPr>
        <w:t xml:space="preserve"> наконец посчитаем, что можем быстро решить социальные проблемы, поднять промышленность на уровне новых технологических укладов, решить экологические проблемы в стране и предотвратить возможные катастрофы. </w:t>
      </w:r>
      <w:r w:rsidR="00C60ED9" w:rsidRPr="0066123F">
        <w:rPr>
          <w:rFonts w:ascii="Times New Roman" w:hAnsi="Times New Roman" w:cs="Times New Roman"/>
          <w:sz w:val="28"/>
          <w:szCs w:val="28"/>
        </w:rPr>
        <w:lastRenderedPageBreak/>
        <w:t>Как всегда</w:t>
      </w:r>
      <w:r w:rsidR="0073314D" w:rsidRPr="0066123F">
        <w:rPr>
          <w:rFonts w:ascii="Times New Roman" w:hAnsi="Times New Roman" w:cs="Times New Roman"/>
          <w:sz w:val="28"/>
          <w:szCs w:val="28"/>
        </w:rPr>
        <w:t>,</w:t>
      </w:r>
      <w:r w:rsidR="00C60ED9" w:rsidRPr="0066123F">
        <w:rPr>
          <w:rFonts w:ascii="Times New Roman" w:hAnsi="Times New Roman" w:cs="Times New Roman"/>
          <w:sz w:val="28"/>
          <w:szCs w:val="28"/>
        </w:rPr>
        <w:t xml:space="preserve"> уже ставший историческим классический</w:t>
      </w:r>
      <w:r w:rsidR="00657739" w:rsidRPr="0066123F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C60ED9" w:rsidRPr="0066123F">
        <w:rPr>
          <w:rFonts w:ascii="Times New Roman" w:hAnsi="Times New Roman" w:cs="Times New Roman"/>
          <w:sz w:val="28"/>
          <w:szCs w:val="28"/>
        </w:rPr>
        <w:t xml:space="preserve"> вопрос: «Что делать?» Не побояться воспользоваться опытом Китая и Вьетнама</w:t>
      </w:r>
      <w:r w:rsidR="00657739" w:rsidRPr="0066123F">
        <w:rPr>
          <w:rFonts w:ascii="Times New Roman" w:hAnsi="Times New Roman" w:cs="Times New Roman"/>
          <w:sz w:val="28"/>
          <w:szCs w:val="28"/>
        </w:rPr>
        <w:t xml:space="preserve"> и не стесняться собственного исторического опыта</w:t>
      </w:r>
      <w:r w:rsidR="0073314D" w:rsidRPr="0066123F">
        <w:rPr>
          <w:rFonts w:ascii="Times New Roman" w:hAnsi="Times New Roman" w:cs="Times New Roman"/>
          <w:sz w:val="28"/>
          <w:szCs w:val="28"/>
        </w:rPr>
        <w:t>:</w:t>
      </w:r>
      <w:r w:rsidR="00657739" w:rsidRPr="0066123F">
        <w:rPr>
          <w:rFonts w:ascii="Times New Roman" w:hAnsi="Times New Roman" w:cs="Times New Roman"/>
          <w:sz w:val="28"/>
          <w:szCs w:val="28"/>
        </w:rPr>
        <w:t xml:space="preserve"> предложений последних лет жизни И.Сталина о перестроении социализма в СССР, опыт</w:t>
      </w:r>
      <w:r w:rsidR="0073314D" w:rsidRPr="0066123F">
        <w:rPr>
          <w:rFonts w:ascii="Times New Roman" w:hAnsi="Times New Roman" w:cs="Times New Roman"/>
          <w:sz w:val="28"/>
          <w:szCs w:val="28"/>
        </w:rPr>
        <w:t>а</w:t>
      </w:r>
      <w:r w:rsidR="00657739" w:rsidRPr="0066123F">
        <w:rPr>
          <w:rFonts w:ascii="Times New Roman" w:hAnsi="Times New Roman" w:cs="Times New Roman"/>
          <w:sz w:val="28"/>
          <w:szCs w:val="28"/>
        </w:rPr>
        <w:t xml:space="preserve"> раб</w:t>
      </w:r>
      <w:r w:rsidR="0073314D" w:rsidRPr="0066123F">
        <w:rPr>
          <w:rFonts w:ascii="Times New Roman" w:hAnsi="Times New Roman" w:cs="Times New Roman"/>
          <w:sz w:val="28"/>
          <w:szCs w:val="28"/>
        </w:rPr>
        <w:t>оты Спецкомитета №2 и других. Необходимо</w:t>
      </w:r>
      <w:r w:rsidR="00657739" w:rsidRPr="0066123F">
        <w:rPr>
          <w:rFonts w:ascii="Times New Roman" w:hAnsi="Times New Roman" w:cs="Times New Roman"/>
          <w:sz w:val="28"/>
          <w:szCs w:val="28"/>
        </w:rPr>
        <w:t xml:space="preserve"> провести профессиональн</w:t>
      </w:r>
      <w:r w:rsidR="00084FFC" w:rsidRPr="0066123F">
        <w:rPr>
          <w:rFonts w:ascii="Times New Roman" w:hAnsi="Times New Roman" w:cs="Times New Roman"/>
          <w:sz w:val="28"/>
          <w:szCs w:val="28"/>
        </w:rPr>
        <w:t>ый, незашо</w:t>
      </w:r>
      <w:r w:rsidR="0073314D" w:rsidRPr="0066123F">
        <w:rPr>
          <w:rFonts w:ascii="Times New Roman" w:hAnsi="Times New Roman" w:cs="Times New Roman"/>
          <w:sz w:val="28"/>
          <w:szCs w:val="28"/>
        </w:rPr>
        <w:t xml:space="preserve">ренный «либеральными </w:t>
      </w:r>
      <w:r w:rsidR="00657739" w:rsidRPr="0066123F">
        <w:rPr>
          <w:rFonts w:ascii="Times New Roman" w:hAnsi="Times New Roman" w:cs="Times New Roman"/>
          <w:sz w:val="28"/>
          <w:szCs w:val="28"/>
        </w:rPr>
        <w:t>идеями»</w:t>
      </w:r>
      <w:r w:rsidR="0073314D" w:rsidRPr="0066123F">
        <w:rPr>
          <w:rFonts w:ascii="Times New Roman" w:hAnsi="Times New Roman" w:cs="Times New Roman"/>
          <w:sz w:val="28"/>
          <w:szCs w:val="28"/>
        </w:rPr>
        <w:t>,</w:t>
      </w:r>
      <w:r w:rsidR="00657739" w:rsidRPr="0066123F">
        <w:rPr>
          <w:rFonts w:ascii="Times New Roman" w:hAnsi="Times New Roman" w:cs="Times New Roman"/>
          <w:sz w:val="28"/>
          <w:szCs w:val="28"/>
        </w:rPr>
        <w:t xml:space="preserve"> анализ опыта, особенностей его использования на новом историческом витке развития. </w:t>
      </w:r>
    </w:p>
    <w:p w:rsidR="0023368A" w:rsidRPr="0066123F" w:rsidRDefault="00657739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Главное в интересах национальной безопасности начать восстановление промышленности с учётом ближайшей смены пара</w:t>
      </w:r>
      <w:r w:rsidR="0073314D" w:rsidRPr="0066123F">
        <w:rPr>
          <w:rFonts w:ascii="Times New Roman" w:hAnsi="Times New Roman" w:cs="Times New Roman"/>
          <w:sz w:val="28"/>
          <w:szCs w:val="28"/>
        </w:rPr>
        <w:t>дигмы знаний о мире и нас самих</w:t>
      </w:r>
      <w:r w:rsidRPr="0066123F">
        <w:rPr>
          <w:rFonts w:ascii="Times New Roman" w:hAnsi="Times New Roman" w:cs="Times New Roman"/>
          <w:sz w:val="28"/>
          <w:szCs w:val="28"/>
        </w:rPr>
        <w:t>.</w:t>
      </w:r>
      <w:r w:rsidR="0023368A" w:rsidRPr="0066123F">
        <w:rPr>
          <w:rFonts w:ascii="Times New Roman" w:hAnsi="Times New Roman" w:cs="Times New Roman"/>
          <w:sz w:val="28"/>
          <w:szCs w:val="28"/>
        </w:rPr>
        <w:t xml:space="preserve"> Мы с Вами присутствуем, я бы сказал точнее, участвуем в смене представлений об окружающем мире и самих себе. Одним из важных направлений этой динамики</w:t>
      </w:r>
      <w:r w:rsidR="00084FFC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23368A" w:rsidRPr="0066123F">
        <w:rPr>
          <w:rFonts w:ascii="Times New Roman" w:hAnsi="Times New Roman" w:cs="Times New Roman"/>
          <w:sz w:val="28"/>
          <w:szCs w:val="28"/>
        </w:rPr>
        <w:t>-</w:t>
      </w:r>
      <w:r w:rsidR="00084FFC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73314D" w:rsidRPr="0066123F">
        <w:rPr>
          <w:rFonts w:ascii="Times New Roman" w:hAnsi="Times New Roman" w:cs="Times New Roman"/>
          <w:sz w:val="28"/>
          <w:szCs w:val="28"/>
        </w:rPr>
        <w:t xml:space="preserve">новейшие источники энергии. Среди них </w:t>
      </w:r>
      <w:r w:rsidR="0023368A" w:rsidRPr="0066123F">
        <w:rPr>
          <w:rFonts w:ascii="Times New Roman" w:hAnsi="Times New Roman" w:cs="Times New Roman"/>
          <w:sz w:val="28"/>
          <w:szCs w:val="28"/>
        </w:rPr>
        <w:t>ядерный синтез при комна</w:t>
      </w:r>
      <w:r w:rsidR="0073314D" w:rsidRPr="0066123F">
        <w:rPr>
          <w:rFonts w:ascii="Times New Roman" w:hAnsi="Times New Roman" w:cs="Times New Roman"/>
          <w:sz w:val="28"/>
          <w:szCs w:val="28"/>
        </w:rPr>
        <w:t>тных температурах  и «трансмутация»</w:t>
      </w:r>
      <w:r w:rsidR="0023368A" w:rsidRPr="0066123F">
        <w:rPr>
          <w:rFonts w:ascii="Times New Roman" w:hAnsi="Times New Roman" w:cs="Times New Roman"/>
          <w:sz w:val="28"/>
          <w:szCs w:val="28"/>
        </w:rPr>
        <w:t xml:space="preserve"> элементов. Если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 попытки освоить «горячий термояд» должен происходить</w:t>
      </w:r>
      <w:r w:rsidR="0023368A" w:rsidRPr="0066123F">
        <w:rPr>
          <w:rFonts w:ascii="Times New Roman" w:hAnsi="Times New Roman" w:cs="Times New Roman"/>
          <w:sz w:val="28"/>
          <w:szCs w:val="28"/>
        </w:rPr>
        <w:t xml:space="preserve"> при температурах порядка 107 градусов и выше, то «холодный» синтез </w:t>
      </w:r>
      <w:r w:rsidR="0073314D" w:rsidRPr="0066123F">
        <w:rPr>
          <w:rFonts w:ascii="Times New Roman" w:hAnsi="Times New Roman" w:cs="Times New Roman"/>
          <w:sz w:val="28"/>
          <w:szCs w:val="28"/>
        </w:rPr>
        <w:t>гораздо дешевле и проще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, </w:t>
      </w:r>
      <w:r w:rsidR="0023368A" w:rsidRPr="0066123F">
        <w:rPr>
          <w:rFonts w:ascii="Times New Roman" w:hAnsi="Times New Roman" w:cs="Times New Roman"/>
          <w:sz w:val="28"/>
          <w:szCs w:val="28"/>
        </w:rPr>
        <w:t>может  происходить при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 низких температурах</w:t>
      </w:r>
      <w:r w:rsidR="0023368A" w:rsidRPr="0066123F">
        <w:rPr>
          <w:rFonts w:ascii="Times New Roman" w:hAnsi="Times New Roman" w:cs="Times New Roman"/>
          <w:sz w:val="28"/>
          <w:szCs w:val="28"/>
        </w:rPr>
        <w:t xml:space="preserve">. 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23368A" w:rsidRPr="0066123F">
        <w:rPr>
          <w:rFonts w:ascii="Times New Roman" w:hAnsi="Times New Roman" w:cs="Times New Roman"/>
          <w:sz w:val="28"/>
          <w:szCs w:val="28"/>
        </w:rPr>
        <w:t>Попытки запустить управляемый «горячий» термоядерный реактор продолжаются уже</w:t>
      </w:r>
      <w:r w:rsidR="00CA4BDA" w:rsidRPr="0066123F">
        <w:rPr>
          <w:rFonts w:ascii="Times New Roman" w:hAnsi="Times New Roman" w:cs="Times New Roman"/>
          <w:sz w:val="28"/>
          <w:szCs w:val="28"/>
        </w:rPr>
        <w:t xml:space="preserve"> более полувека и потребовали м</w:t>
      </w:r>
      <w:r w:rsidR="0023368A" w:rsidRPr="0066123F">
        <w:rPr>
          <w:rFonts w:ascii="Times New Roman" w:hAnsi="Times New Roman" w:cs="Times New Roman"/>
          <w:sz w:val="28"/>
          <w:szCs w:val="28"/>
        </w:rPr>
        <w:t xml:space="preserve">ногомиллиардных затрат. Даже опытного образца такого источника энергии до сих пор нет. </w:t>
      </w:r>
    </w:p>
    <w:p w:rsidR="0023368A" w:rsidRPr="0066123F" w:rsidRDefault="0023368A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Вместе с тем, в разных странах существуют лабораторные и экспериментальные уста</w:t>
      </w:r>
      <w:r w:rsidR="00BD7CDB" w:rsidRPr="0066123F">
        <w:rPr>
          <w:rFonts w:ascii="Times New Roman" w:hAnsi="Times New Roman" w:cs="Times New Roman"/>
          <w:sz w:val="28"/>
          <w:szCs w:val="28"/>
        </w:rPr>
        <w:t>новки, в которых происходит</w:t>
      </w:r>
      <w:r w:rsidRPr="0066123F">
        <w:rPr>
          <w:rFonts w:ascii="Times New Roman" w:hAnsi="Times New Roman" w:cs="Times New Roman"/>
          <w:sz w:val="28"/>
          <w:szCs w:val="28"/>
        </w:rPr>
        <w:t xml:space="preserve"> при комнатных температурах управляемое превращение элементов с выделением энергии.</w:t>
      </w:r>
      <w:r w:rsidR="00084FFC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Pr="0066123F">
        <w:rPr>
          <w:rFonts w:ascii="Times New Roman" w:hAnsi="Times New Roman" w:cs="Times New Roman"/>
          <w:sz w:val="28"/>
          <w:szCs w:val="28"/>
        </w:rPr>
        <w:t>Используя эти же представления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 о превращении элементов</w:t>
      </w:r>
      <w:r w:rsidR="00CA4BDA" w:rsidRPr="0066123F">
        <w:rPr>
          <w:rFonts w:ascii="Times New Roman" w:hAnsi="Times New Roman" w:cs="Times New Roman"/>
          <w:sz w:val="28"/>
          <w:szCs w:val="28"/>
        </w:rPr>
        <w:t>, но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 в клеточных структурах</w:t>
      </w:r>
      <w:r w:rsidRPr="0066123F">
        <w:rPr>
          <w:rFonts w:ascii="Times New Roman" w:hAnsi="Times New Roman" w:cs="Times New Roman"/>
          <w:sz w:val="28"/>
          <w:szCs w:val="28"/>
        </w:rPr>
        <w:t xml:space="preserve"> мы можем очистить большие территории от радиоактивных загрязнений. В России уже существуют и работают новые металлообрабатывающие станки, не имеющие аналогов.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Pr="0066123F">
        <w:rPr>
          <w:rFonts w:ascii="Times New Roman" w:hAnsi="Times New Roman" w:cs="Times New Roman"/>
          <w:sz w:val="28"/>
          <w:szCs w:val="28"/>
        </w:rPr>
        <w:t>Все попытки обратить внимание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66123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D7CDB" w:rsidRPr="0066123F">
        <w:rPr>
          <w:rFonts w:ascii="Times New Roman" w:hAnsi="Times New Roman" w:cs="Times New Roman"/>
          <w:sz w:val="28"/>
          <w:szCs w:val="28"/>
        </w:rPr>
        <w:t>«</w:t>
      </w:r>
      <w:r w:rsidRPr="0066123F">
        <w:rPr>
          <w:rFonts w:ascii="Times New Roman" w:hAnsi="Times New Roman" w:cs="Times New Roman"/>
          <w:sz w:val="28"/>
          <w:szCs w:val="28"/>
        </w:rPr>
        <w:t>эффективных менеджеров</w:t>
      </w:r>
      <w:r w:rsidR="00BD7CDB" w:rsidRPr="0066123F">
        <w:rPr>
          <w:rFonts w:ascii="Times New Roman" w:hAnsi="Times New Roman" w:cs="Times New Roman"/>
          <w:sz w:val="28"/>
          <w:szCs w:val="28"/>
        </w:rPr>
        <w:t>»</w:t>
      </w:r>
      <w:r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084FFC" w:rsidRPr="0066123F">
        <w:rPr>
          <w:rFonts w:ascii="Times New Roman" w:hAnsi="Times New Roman" w:cs="Times New Roman"/>
          <w:sz w:val="28"/>
          <w:szCs w:val="28"/>
        </w:rPr>
        <w:t xml:space="preserve">на это </w:t>
      </w:r>
      <w:r w:rsidRPr="0066123F">
        <w:rPr>
          <w:rFonts w:ascii="Times New Roman" w:hAnsi="Times New Roman" w:cs="Times New Roman"/>
          <w:sz w:val="28"/>
          <w:szCs w:val="28"/>
        </w:rPr>
        <w:t>оканчиваются неудачами.</w:t>
      </w:r>
      <w:r w:rsidR="00084FFC" w:rsidRPr="0066123F">
        <w:rPr>
          <w:rFonts w:ascii="Times New Roman" w:hAnsi="Times New Roman" w:cs="Times New Roman"/>
          <w:sz w:val="28"/>
          <w:szCs w:val="28"/>
        </w:rPr>
        <w:t xml:space="preserve"> </w:t>
      </w:r>
      <w:r w:rsidR="00084FFC" w:rsidRPr="0066123F">
        <w:rPr>
          <w:rFonts w:ascii="Times New Roman" w:hAnsi="Times New Roman" w:cs="Times New Roman"/>
          <w:color w:val="C00000"/>
          <w:sz w:val="28"/>
          <w:szCs w:val="28"/>
        </w:rPr>
        <w:t xml:space="preserve">Вместо этого пустые разговоры про «цифровую экономику». </w:t>
      </w:r>
    </w:p>
    <w:p w:rsidR="002A5600" w:rsidRPr="0066123F" w:rsidRDefault="002A5600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>Фактически майские Указы российского президента направляют исполнительную вл</w:t>
      </w:r>
      <w:r w:rsidR="00BD7CDB" w:rsidRPr="0066123F">
        <w:rPr>
          <w:rFonts w:ascii="Times New Roman" w:hAnsi="Times New Roman" w:cs="Times New Roman"/>
          <w:sz w:val="28"/>
          <w:szCs w:val="28"/>
        </w:rPr>
        <w:t>асть</w:t>
      </w:r>
      <w:r w:rsidR="00CA4BDA" w:rsidRPr="0066123F">
        <w:rPr>
          <w:rFonts w:ascii="Times New Roman" w:hAnsi="Times New Roman" w:cs="Times New Roman"/>
          <w:sz w:val="28"/>
          <w:szCs w:val="28"/>
        </w:rPr>
        <w:t xml:space="preserve"> и весь народ</w:t>
      </w:r>
      <w:r w:rsidR="00BD7CDB" w:rsidRPr="0066123F">
        <w:rPr>
          <w:rFonts w:ascii="Times New Roman" w:hAnsi="Times New Roman" w:cs="Times New Roman"/>
          <w:sz w:val="28"/>
          <w:szCs w:val="28"/>
        </w:rPr>
        <w:t xml:space="preserve"> на решение социальных задач и развитие новейшей промышленности</w:t>
      </w:r>
      <w:r w:rsidRPr="0066123F">
        <w:rPr>
          <w:rFonts w:ascii="Times New Roman" w:hAnsi="Times New Roman" w:cs="Times New Roman"/>
          <w:sz w:val="28"/>
          <w:szCs w:val="28"/>
        </w:rPr>
        <w:t xml:space="preserve">. Но для этого нужны профессиональные и патриотичные исполнители Указов. Дело за ними! </w:t>
      </w:r>
    </w:p>
    <w:p w:rsidR="00BD7CDB" w:rsidRPr="0066123F" w:rsidRDefault="00BD7CDB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CDB" w:rsidRPr="0066123F" w:rsidRDefault="00BD7CDB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Академик РАЕН, профессор  </w:t>
      </w:r>
    </w:p>
    <w:p w:rsidR="00BD7CDB" w:rsidRPr="00897AD8" w:rsidRDefault="00BD7CDB" w:rsidP="000A68A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Ю.Живлюк</w:t>
      </w:r>
      <w:bookmarkStart w:id="0" w:name="_GoBack"/>
      <w:bookmarkEnd w:id="0"/>
    </w:p>
    <w:sectPr w:rsidR="00BD7CDB" w:rsidRPr="00897AD8" w:rsidSect="003211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F5" w:rsidRDefault="006E71F5" w:rsidP="00EC4C99">
      <w:pPr>
        <w:spacing w:after="0" w:line="240" w:lineRule="auto"/>
      </w:pPr>
      <w:r>
        <w:separator/>
      </w:r>
    </w:p>
  </w:endnote>
  <w:endnote w:type="continuationSeparator" w:id="0">
    <w:p w:rsidR="006E71F5" w:rsidRDefault="006E71F5" w:rsidP="00EC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99" w:rsidRDefault="00EC4C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443628"/>
      <w:docPartObj>
        <w:docPartGallery w:val="Page Numbers (Bottom of Page)"/>
        <w:docPartUnique/>
      </w:docPartObj>
    </w:sdtPr>
    <w:sdtEndPr/>
    <w:sdtContent>
      <w:p w:rsidR="00EC4C99" w:rsidRDefault="003211B0">
        <w:pPr>
          <w:pStyle w:val="a6"/>
          <w:jc w:val="center"/>
        </w:pPr>
        <w:r>
          <w:fldChar w:fldCharType="begin"/>
        </w:r>
        <w:r w:rsidR="00EC4C99">
          <w:instrText>PAGE   \* MERGEFORMAT</w:instrText>
        </w:r>
        <w:r>
          <w:fldChar w:fldCharType="separate"/>
        </w:r>
        <w:r w:rsidR="0066123F">
          <w:rPr>
            <w:noProof/>
          </w:rPr>
          <w:t>6</w:t>
        </w:r>
        <w:r>
          <w:fldChar w:fldCharType="end"/>
        </w:r>
      </w:p>
    </w:sdtContent>
  </w:sdt>
  <w:p w:rsidR="00EC4C99" w:rsidRDefault="00EC4C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99" w:rsidRDefault="00EC4C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F5" w:rsidRDefault="006E71F5" w:rsidP="00EC4C99">
      <w:pPr>
        <w:spacing w:after="0" w:line="240" w:lineRule="auto"/>
      </w:pPr>
      <w:r>
        <w:separator/>
      </w:r>
    </w:p>
  </w:footnote>
  <w:footnote w:type="continuationSeparator" w:id="0">
    <w:p w:rsidR="006E71F5" w:rsidRDefault="006E71F5" w:rsidP="00EC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99" w:rsidRDefault="00EC4C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99" w:rsidRDefault="00EC4C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99" w:rsidRDefault="00EC4C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4A6"/>
    <w:multiLevelType w:val="multilevel"/>
    <w:tmpl w:val="19C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E7899"/>
    <w:multiLevelType w:val="multilevel"/>
    <w:tmpl w:val="9698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C261B"/>
    <w:multiLevelType w:val="multilevel"/>
    <w:tmpl w:val="25C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31301"/>
    <w:multiLevelType w:val="multilevel"/>
    <w:tmpl w:val="836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C41"/>
    <w:rsid w:val="00005C9E"/>
    <w:rsid w:val="00016847"/>
    <w:rsid w:val="00037B98"/>
    <w:rsid w:val="0004332A"/>
    <w:rsid w:val="00084FFC"/>
    <w:rsid w:val="000A68AD"/>
    <w:rsid w:val="000A7942"/>
    <w:rsid w:val="000C0B76"/>
    <w:rsid w:val="000C289F"/>
    <w:rsid w:val="000F253F"/>
    <w:rsid w:val="00146229"/>
    <w:rsid w:val="00156DD0"/>
    <w:rsid w:val="0017065B"/>
    <w:rsid w:val="001B340B"/>
    <w:rsid w:val="001D7794"/>
    <w:rsid w:val="001E14CE"/>
    <w:rsid w:val="0023368A"/>
    <w:rsid w:val="00251AB0"/>
    <w:rsid w:val="0028278E"/>
    <w:rsid w:val="002A5600"/>
    <w:rsid w:val="002A7889"/>
    <w:rsid w:val="002B4AB1"/>
    <w:rsid w:val="00300B80"/>
    <w:rsid w:val="003211B0"/>
    <w:rsid w:val="00355C41"/>
    <w:rsid w:val="00355D2A"/>
    <w:rsid w:val="003718A0"/>
    <w:rsid w:val="003B5AC2"/>
    <w:rsid w:val="004B5A98"/>
    <w:rsid w:val="004F353E"/>
    <w:rsid w:val="00501B99"/>
    <w:rsid w:val="005546EA"/>
    <w:rsid w:val="00556825"/>
    <w:rsid w:val="00563B19"/>
    <w:rsid w:val="005B21AC"/>
    <w:rsid w:val="00603C1F"/>
    <w:rsid w:val="006511C5"/>
    <w:rsid w:val="00657739"/>
    <w:rsid w:val="0066123F"/>
    <w:rsid w:val="0067252B"/>
    <w:rsid w:val="00684D45"/>
    <w:rsid w:val="00696934"/>
    <w:rsid w:val="006A65ED"/>
    <w:rsid w:val="006B031A"/>
    <w:rsid w:val="006E71F5"/>
    <w:rsid w:val="00707889"/>
    <w:rsid w:val="0073314D"/>
    <w:rsid w:val="00736306"/>
    <w:rsid w:val="00743088"/>
    <w:rsid w:val="00772256"/>
    <w:rsid w:val="0077343A"/>
    <w:rsid w:val="00774555"/>
    <w:rsid w:val="00795560"/>
    <w:rsid w:val="0079711E"/>
    <w:rsid w:val="007C0565"/>
    <w:rsid w:val="007E4C78"/>
    <w:rsid w:val="00841290"/>
    <w:rsid w:val="00841B5F"/>
    <w:rsid w:val="00886B68"/>
    <w:rsid w:val="00887251"/>
    <w:rsid w:val="00897AD8"/>
    <w:rsid w:val="008C5F83"/>
    <w:rsid w:val="008E74E5"/>
    <w:rsid w:val="00904517"/>
    <w:rsid w:val="00916D7D"/>
    <w:rsid w:val="0095129E"/>
    <w:rsid w:val="00972797"/>
    <w:rsid w:val="00980FA6"/>
    <w:rsid w:val="0098484D"/>
    <w:rsid w:val="009E63DE"/>
    <w:rsid w:val="00A30320"/>
    <w:rsid w:val="00A82C2A"/>
    <w:rsid w:val="00AC01FD"/>
    <w:rsid w:val="00B063FC"/>
    <w:rsid w:val="00B20797"/>
    <w:rsid w:val="00B34069"/>
    <w:rsid w:val="00BA31C8"/>
    <w:rsid w:val="00BA5FF4"/>
    <w:rsid w:val="00BB675D"/>
    <w:rsid w:val="00BD7CDB"/>
    <w:rsid w:val="00C0746D"/>
    <w:rsid w:val="00C242B9"/>
    <w:rsid w:val="00C60ED9"/>
    <w:rsid w:val="00C7002C"/>
    <w:rsid w:val="00C8225E"/>
    <w:rsid w:val="00CA4BDA"/>
    <w:rsid w:val="00CA7948"/>
    <w:rsid w:val="00D33E55"/>
    <w:rsid w:val="00D67039"/>
    <w:rsid w:val="00D770D5"/>
    <w:rsid w:val="00DD4138"/>
    <w:rsid w:val="00E046D2"/>
    <w:rsid w:val="00E35191"/>
    <w:rsid w:val="00E36708"/>
    <w:rsid w:val="00EC4C99"/>
    <w:rsid w:val="00ED61AD"/>
    <w:rsid w:val="00F05106"/>
    <w:rsid w:val="00F33306"/>
    <w:rsid w:val="00F84C41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B156-D6A1-4F33-89B6-97CB62A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53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C99"/>
  </w:style>
  <w:style w:type="paragraph" w:styleId="a6">
    <w:name w:val="footer"/>
    <w:basedOn w:val="a"/>
    <w:link w:val="a7"/>
    <w:uiPriority w:val="99"/>
    <w:unhideWhenUsed/>
    <w:rsid w:val="00EC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C99"/>
  </w:style>
  <w:style w:type="character" w:styleId="a8">
    <w:name w:val="FollowedHyperlink"/>
    <w:basedOn w:val="a0"/>
    <w:uiPriority w:val="99"/>
    <w:semiHidden/>
    <w:unhideWhenUsed/>
    <w:rsid w:val="00371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26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532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3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6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7863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340084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1318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4319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16051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6888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12869595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2803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6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6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1;&#1077;&#1093;&#1072;&#1083;&#1080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uskline.ru/author/zh/zhivlyuk_yurij_nikolaevich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</dc:creator>
  <cp:keywords/>
  <dc:description/>
  <cp:lastModifiedBy>Юрий Николаевич</cp:lastModifiedBy>
  <cp:revision>87</cp:revision>
  <dcterms:created xsi:type="dcterms:W3CDTF">2018-07-22T06:59:00Z</dcterms:created>
  <dcterms:modified xsi:type="dcterms:W3CDTF">2018-07-24T15:00:00Z</dcterms:modified>
</cp:coreProperties>
</file>